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31B" w:rsidRDefault="00E2631B" w:rsidP="00545AC8">
      <w:pPr>
        <w:tabs>
          <w:tab w:val="left" w:pos="213"/>
          <w:tab w:val="center" w:pos="4591"/>
        </w:tabs>
        <w:ind w:left="1800" w:hanging="720"/>
        <w:jc w:val="both"/>
      </w:pPr>
    </w:p>
    <w:p w:rsidR="005706E3" w:rsidRDefault="005706E3" w:rsidP="00545AC8">
      <w:pPr>
        <w:tabs>
          <w:tab w:val="left" w:pos="213"/>
          <w:tab w:val="center" w:pos="4591"/>
        </w:tabs>
        <w:ind w:left="1800" w:hanging="720"/>
        <w:jc w:val="both"/>
      </w:pPr>
    </w:p>
    <w:p w:rsidR="00E2631B" w:rsidRDefault="00E2631B" w:rsidP="00545AC8">
      <w:pPr>
        <w:tabs>
          <w:tab w:val="left" w:pos="213"/>
          <w:tab w:val="center" w:pos="4591"/>
        </w:tabs>
        <w:ind w:left="1800" w:hanging="720"/>
        <w:jc w:val="both"/>
      </w:pPr>
    </w:p>
    <w:p w:rsidR="00F862F8" w:rsidRDefault="00F862F8" w:rsidP="005706E3">
      <w:pPr>
        <w:pStyle w:val="Para05"/>
        <w:numPr>
          <w:ilvl w:val="0"/>
          <w:numId w:val="41"/>
        </w:numPr>
        <w:tabs>
          <w:tab w:val="left" w:pos="213"/>
          <w:tab w:val="center" w:pos="4591"/>
        </w:tabs>
        <w:jc w:val="left"/>
        <w:rPr>
          <w:rFonts w:ascii="Arial" w:hAnsi="Arial" w:cs="Arial"/>
          <w:i w:val="0"/>
          <w:color w:val="000000" w:themeColor="text1"/>
          <w:sz w:val="22"/>
          <w:szCs w:val="22"/>
        </w:rPr>
      </w:pPr>
      <w:r w:rsidRPr="00E2631B">
        <w:rPr>
          <w:rFonts w:ascii="Arial" w:hAnsi="Arial" w:cs="Arial"/>
          <w:i w:val="0"/>
          <w:color w:val="000000" w:themeColor="text1"/>
          <w:sz w:val="22"/>
          <w:szCs w:val="22"/>
        </w:rPr>
        <w:t>PROJEKTNA NALOGA</w:t>
      </w:r>
    </w:p>
    <w:p w:rsidR="00E2631B" w:rsidRDefault="00E2631B" w:rsidP="00E2631B">
      <w:pPr>
        <w:pStyle w:val="Para05"/>
        <w:tabs>
          <w:tab w:val="left" w:pos="213"/>
          <w:tab w:val="center" w:pos="4591"/>
        </w:tabs>
        <w:jc w:val="both"/>
        <w:rPr>
          <w:rFonts w:ascii="Arial" w:hAnsi="Arial" w:cs="Arial"/>
          <w:i w:val="0"/>
          <w:color w:val="000000" w:themeColor="text1"/>
          <w:sz w:val="22"/>
          <w:szCs w:val="22"/>
        </w:rPr>
      </w:pPr>
    </w:p>
    <w:p w:rsidR="00E2631B" w:rsidRDefault="00E2631B"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E2631B" w:rsidRPr="00150652" w:rsidRDefault="00E2631B" w:rsidP="00E2631B">
      <w:pPr>
        <w:pStyle w:val="GLAVA0"/>
        <w:spacing w:line="240" w:lineRule="auto"/>
        <w:jc w:val="center"/>
        <w:rPr>
          <w:rFonts w:cs="Calibri"/>
        </w:rPr>
      </w:pPr>
    </w:p>
    <w:p w:rsidR="00E2631B" w:rsidRPr="00150652" w:rsidRDefault="00E2631B" w:rsidP="00E2631B">
      <w:pPr>
        <w:jc w:val="center"/>
        <w:rPr>
          <w:rFonts w:cs="Calibri"/>
          <w:sz w:val="24"/>
        </w:rPr>
      </w:pPr>
    </w:p>
    <w:p w:rsidR="00E2631B" w:rsidRPr="005706E3" w:rsidRDefault="00E2631B" w:rsidP="005706E3">
      <w:pPr>
        <w:pStyle w:val="Para05"/>
        <w:tabs>
          <w:tab w:val="left" w:pos="213"/>
          <w:tab w:val="center" w:pos="4591"/>
        </w:tabs>
        <w:rPr>
          <w:rFonts w:ascii="Arial" w:hAnsi="Arial" w:cs="Arial"/>
          <w:i w:val="0"/>
          <w:color w:val="000000" w:themeColor="text1"/>
          <w:sz w:val="22"/>
          <w:szCs w:val="22"/>
        </w:rPr>
      </w:pPr>
      <w:bookmarkStart w:id="0" w:name="_Hlk501704312"/>
      <w:r w:rsidRPr="005706E3">
        <w:rPr>
          <w:rFonts w:ascii="Arial" w:hAnsi="Arial" w:cs="Arial"/>
          <w:i w:val="0"/>
          <w:color w:val="000000" w:themeColor="text1"/>
          <w:sz w:val="22"/>
          <w:szCs w:val="22"/>
        </w:rPr>
        <w:t>IZDELAVA, DOBAVA IN MONTAŽA OPREME  V SKLOPU PROJEKTA »OSREDNJI PRIREDITVENI STADION LJUDSKI VRT - FINALIZACIJA PROSTOROV SEVERNEGA PODTRIBUNJA«</w:t>
      </w:r>
    </w:p>
    <w:bookmarkEnd w:id="0"/>
    <w:p w:rsidR="00E2631B" w:rsidRPr="00150652" w:rsidRDefault="00E2631B" w:rsidP="00E2631B">
      <w:pPr>
        <w:pStyle w:val="GLAVA0"/>
        <w:spacing w:line="240" w:lineRule="auto"/>
        <w:jc w:val="center"/>
        <w:rPr>
          <w:sz w:val="36"/>
          <w:szCs w:val="36"/>
        </w:rPr>
      </w:pPr>
    </w:p>
    <w:p w:rsidR="00E2631B" w:rsidRPr="00150652" w:rsidRDefault="00E2631B" w:rsidP="00E2631B">
      <w:pPr>
        <w:jc w:val="center"/>
        <w:rPr>
          <w:sz w:val="24"/>
        </w:rPr>
      </w:pPr>
      <w:r w:rsidRPr="00150652">
        <w:rPr>
          <w:noProof/>
        </w:rPr>
        <w:drawing>
          <wp:inline distT="0" distB="0" distL="0" distR="0" wp14:anchorId="62028013" wp14:editId="14F849AC">
            <wp:extent cx="3864610" cy="254444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4610" cy="2544445"/>
                    </a:xfrm>
                    <a:prstGeom prst="rect">
                      <a:avLst/>
                    </a:prstGeom>
                    <a:noFill/>
                    <a:ln>
                      <a:noFill/>
                    </a:ln>
                  </pic:spPr>
                </pic:pic>
              </a:graphicData>
            </a:graphic>
          </wp:inline>
        </w:drawing>
      </w:r>
    </w:p>
    <w:p w:rsidR="00E2631B" w:rsidRPr="00150652" w:rsidRDefault="00E2631B" w:rsidP="00E2631B">
      <w:pPr>
        <w:jc w:val="center"/>
        <w:rPr>
          <w:sz w:val="24"/>
        </w:rPr>
      </w:pPr>
      <w:r w:rsidRPr="00150652">
        <w:rPr>
          <w:sz w:val="24"/>
        </w:rPr>
        <w:t>(vir: www.ofis.si)</w:t>
      </w:r>
    </w:p>
    <w:p w:rsidR="00E2631B" w:rsidRPr="00463B6A" w:rsidRDefault="00E2631B" w:rsidP="00E2631B">
      <w:pPr>
        <w:jc w:val="both"/>
        <w:rPr>
          <w:rFonts w:asciiTheme="minorHAnsi" w:hAnsiTheme="minorHAnsi"/>
          <w:sz w:val="22"/>
          <w:szCs w:val="22"/>
        </w:rPr>
      </w:pPr>
    </w:p>
    <w:p w:rsidR="00E2631B" w:rsidRDefault="00E2631B"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Pr="00E2631B" w:rsidRDefault="005706E3" w:rsidP="00E2631B">
      <w:pPr>
        <w:pStyle w:val="Para05"/>
        <w:tabs>
          <w:tab w:val="left" w:pos="213"/>
          <w:tab w:val="center" w:pos="4591"/>
        </w:tabs>
        <w:jc w:val="both"/>
        <w:rPr>
          <w:rFonts w:ascii="Arial" w:hAnsi="Arial" w:cs="Arial"/>
          <w:i w:val="0"/>
          <w:color w:val="000000" w:themeColor="text1"/>
          <w:sz w:val="22"/>
          <w:szCs w:val="22"/>
        </w:rPr>
      </w:pPr>
    </w:p>
    <w:p w:rsidR="005706E3" w:rsidRDefault="005706E3">
      <w:pPr>
        <w:rPr>
          <w:rFonts w:ascii="Arial" w:hAnsi="Arial" w:cs="Arial"/>
        </w:rPr>
      </w:pPr>
      <w:r>
        <w:rPr>
          <w:rFonts w:ascii="Arial" w:hAnsi="Arial" w:cs="Arial"/>
        </w:rPr>
        <w:br w:type="page"/>
      </w:r>
    </w:p>
    <w:p w:rsidR="00F862F8" w:rsidRPr="00F862F8" w:rsidRDefault="00F862F8" w:rsidP="00F862F8">
      <w:pPr>
        <w:rPr>
          <w:rFonts w:ascii="Arial" w:hAnsi="Arial" w:cs="Arial"/>
        </w:rPr>
      </w:pPr>
    </w:p>
    <w:p w:rsidR="005706E3" w:rsidRPr="005706E3" w:rsidRDefault="005706E3" w:rsidP="005706E3">
      <w:pPr>
        <w:pStyle w:val="GLAVA11"/>
        <w:numPr>
          <w:ilvl w:val="0"/>
          <w:numId w:val="31"/>
        </w:numPr>
        <w:shd w:val="clear" w:color="auto" w:fill="F55F23"/>
        <w:rPr>
          <w:rFonts w:ascii="Arial" w:hAnsi="Arial" w:cs="Arial"/>
          <w:b/>
          <w:bCs/>
          <w:sz w:val="22"/>
          <w:szCs w:val="22"/>
        </w:rPr>
      </w:pPr>
      <w:r w:rsidRPr="005706E3">
        <w:rPr>
          <w:rFonts w:ascii="Arial" w:hAnsi="Arial" w:cs="Arial"/>
          <w:b/>
          <w:bCs/>
          <w:sz w:val="22"/>
          <w:szCs w:val="22"/>
        </w:rPr>
        <w:t>SPLOŠNO</w:t>
      </w:r>
    </w:p>
    <w:p w:rsidR="00463B6A" w:rsidRPr="00F862F8" w:rsidRDefault="00463B6A" w:rsidP="00463B6A">
      <w:pPr>
        <w:jc w:val="both"/>
        <w:rPr>
          <w:rFonts w:ascii="Arial" w:hAnsi="Arial" w:cs="Arial"/>
          <w:sz w:val="22"/>
          <w:szCs w:val="22"/>
        </w:rPr>
      </w:pPr>
    </w:p>
    <w:p w:rsidR="00D04A34" w:rsidRPr="00F862F8" w:rsidRDefault="00B1319C" w:rsidP="00463B6A">
      <w:pPr>
        <w:jc w:val="both"/>
        <w:rPr>
          <w:rFonts w:ascii="Arial" w:hAnsi="Arial" w:cs="Arial"/>
          <w:sz w:val="22"/>
          <w:szCs w:val="22"/>
        </w:rPr>
      </w:pPr>
      <w:r w:rsidRPr="00F862F8">
        <w:rPr>
          <w:rFonts w:ascii="Arial" w:hAnsi="Arial" w:cs="Arial"/>
          <w:sz w:val="22"/>
          <w:szCs w:val="22"/>
        </w:rPr>
        <w:t xml:space="preserve">V sklopu dokončanja del na osrednjem stadionu </w:t>
      </w:r>
      <w:proofErr w:type="spellStart"/>
      <w:r w:rsidRPr="00F862F8">
        <w:rPr>
          <w:rFonts w:ascii="Arial" w:hAnsi="Arial" w:cs="Arial"/>
          <w:sz w:val="22"/>
          <w:szCs w:val="22"/>
        </w:rPr>
        <w:t>Ljudskik</w:t>
      </w:r>
      <w:proofErr w:type="spellEnd"/>
      <w:r w:rsidRPr="00F862F8">
        <w:rPr>
          <w:rFonts w:ascii="Arial" w:hAnsi="Arial" w:cs="Arial"/>
          <w:sz w:val="22"/>
          <w:szCs w:val="22"/>
        </w:rPr>
        <w:t xml:space="preserve"> vrt v Mariboru, se je </w:t>
      </w:r>
      <w:r w:rsidR="00463B6A" w:rsidRPr="00F862F8">
        <w:rPr>
          <w:rFonts w:ascii="Arial" w:hAnsi="Arial" w:cs="Arial"/>
          <w:sz w:val="22"/>
          <w:szCs w:val="22"/>
        </w:rPr>
        <w:t>M</w:t>
      </w:r>
      <w:r w:rsidRPr="00F862F8">
        <w:rPr>
          <w:rFonts w:ascii="Arial" w:hAnsi="Arial" w:cs="Arial"/>
          <w:sz w:val="22"/>
          <w:szCs w:val="22"/>
        </w:rPr>
        <w:t xml:space="preserve">estna občina Maribor odločila </w:t>
      </w:r>
      <w:proofErr w:type="spellStart"/>
      <w:r w:rsidRPr="00F862F8">
        <w:rPr>
          <w:rFonts w:ascii="Arial" w:hAnsi="Arial" w:cs="Arial"/>
          <w:sz w:val="22"/>
          <w:szCs w:val="22"/>
        </w:rPr>
        <w:t>finalizirati</w:t>
      </w:r>
      <w:proofErr w:type="spellEnd"/>
      <w:r w:rsidRPr="00F862F8">
        <w:rPr>
          <w:rFonts w:ascii="Arial" w:hAnsi="Arial" w:cs="Arial"/>
          <w:sz w:val="22"/>
          <w:szCs w:val="22"/>
        </w:rPr>
        <w:t xml:space="preserve"> severni del </w:t>
      </w:r>
      <w:proofErr w:type="spellStart"/>
      <w:r w:rsidRPr="00F862F8">
        <w:rPr>
          <w:rFonts w:ascii="Arial" w:hAnsi="Arial" w:cs="Arial"/>
          <w:sz w:val="22"/>
          <w:szCs w:val="22"/>
        </w:rPr>
        <w:t>podtribunja</w:t>
      </w:r>
      <w:proofErr w:type="spellEnd"/>
      <w:r w:rsidRPr="00F862F8">
        <w:rPr>
          <w:rFonts w:ascii="Arial" w:hAnsi="Arial" w:cs="Arial"/>
          <w:sz w:val="22"/>
          <w:szCs w:val="22"/>
        </w:rPr>
        <w:t xml:space="preserve">. </w:t>
      </w:r>
      <w:r w:rsidR="009270C9" w:rsidRPr="00F862F8">
        <w:rPr>
          <w:rFonts w:ascii="Arial" w:hAnsi="Arial" w:cs="Arial"/>
          <w:sz w:val="22"/>
          <w:szCs w:val="22"/>
        </w:rPr>
        <w:t xml:space="preserve">Gradbeno obrtniška dela so zaključena. </w:t>
      </w:r>
      <w:r w:rsidR="00D04A34" w:rsidRPr="00F862F8">
        <w:rPr>
          <w:rFonts w:ascii="Arial" w:hAnsi="Arial" w:cs="Arial"/>
          <w:sz w:val="22"/>
          <w:szCs w:val="22"/>
        </w:rPr>
        <w:t>Izvedena sta ločena vhoda do dveh tematskih delitev objekta – prostorov nogometne šole</w:t>
      </w:r>
      <w:r w:rsidR="00463B6A" w:rsidRPr="00F862F8">
        <w:rPr>
          <w:rFonts w:ascii="Arial" w:hAnsi="Arial" w:cs="Arial"/>
          <w:sz w:val="22"/>
          <w:szCs w:val="22"/>
        </w:rPr>
        <w:t xml:space="preserve"> </w:t>
      </w:r>
      <w:r w:rsidR="00D04A34" w:rsidRPr="00F862F8">
        <w:rPr>
          <w:rFonts w:ascii="Arial" w:hAnsi="Arial" w:cs="Arial"/>
          <w:sz w:val="22"/>
          <w:szCs w:val="22"/>
        </w:rPr>
        <w:t xml:space="preserve">in medijskega središča, ki je razdeljeno na prostor za tiskovne konference in na prostor za delo novinarjev. Severnemu </w:t>
      </w:r>
      <w:proofErr w:type="spellStart"/>
      <w:r w:rsidR="00D04A34" w:rsidRPr="00F862F8">
        <w:rPr>
          <w:rFonts w:ascii="Arial" w:hAnsi="Arial" w:cs="Arial"/>
          <w:sz w:val="22"/>
          <w:szCs w:val="22"/>
        </w:rPr>
        <w:t>podtribunju</w:t>
      </w:r>
      <w:proofErr w:type="spellEnd"/>
      <w:r w:rsidR="00D04A34" w:rsidRPr="00F862F8">
        <w:rPr>
          <w:rFonts w:ascii="Arial" w:hAnsi="Arial" w:cs="Arial"/>
          <w:sz w:val="22"/>
          <w:szCs w:val="22"/>
        </w:rPr>
        <w:t xml:space="preserve"> pripadajo še pomožni prostori kot so blagajna, skladišča, sanitarije, pralnica, kotlovnica in prostor za pripravo sanitarne vode</w:t>
      </w:r>
      <w:r w:rsidR="00463B6A" w:rsidRPr="00F862F8">
        <w:rPr>
          <w:rFonts w:ascii="Arial" w:hAnsi="Arial" w:cs="Arial"/>
          <w:sz w:val="22"/>
          <w:szCs w:val="22"/>
        </w:rPr>
        <w:t xml:space="preserve"> ter prostori NK Maribor.</w:t>
      </w:r>
    </w:p>
    <w:p w:rsidR="00463B6A" w:rsidRPr="00F862F8" w:rsidRDefault="00463B6A" w:rsidP="00463B6A">
      <w:pPr>
        <w:jc w:val="both"/>
        <w:rPr>
          <w:rFonts w:ascii="Arial" w:hAnsi="Arial" w:cs="Arial"/>
          <w:sz w:val="22"/>
          <w:szCs w:val="22"/>
        </w:rPr>
      </w:pPr>
    </w:p>
    <w:p w:rsidR="00B1319C" w:rsidRPr="00F862F8" w:rsidRDefault="009270C9" w:rsidP="00463B6A">
      <w:pPr>
        <w:jc w:val="both"/>
        <w:rPr>
          <w:rFonts w:ascii="Arial" w:hAnsi="Arial" w:cs="Arial"/>
          <w:sz w:val="22"/>
          <w:szCs w:val="22"/>
        </w:rPr>
      </w:pPr>
      <w:r w:rsidRPr="00F862F8">
        <w:rPr>
          <w:rFonts w:ascii="Arial" w:hAnsi="Arial" w:cs="Arial"/>
          <w:sz w:val="22"/>
          <w:szCs w:val="22"/>
        </w:rPr>
        <w:t xml:space="preserve">Manjka še oprema prostorov. </w:t>
      </w:r>
      <w:r w:rsidR="00B1319C" w:rsidRPr="00F862F8">
        <w:rPr>
          <w:rFonts w:ascii="Arial" w:hAnsi="Arial" w:cs="Arial"/>
          <w:sz w:val="22"/>
          <w:szCs w:val="22"/>
        </w:rPr>
        <w:t>V ta namen je bil</w:t>
      </w:r>
      <w:r w:rsidR="00463B6A" w:rsidRPr="00F862F8">
        <w:rPr>
          <w:rFonts w:ascii="Arial" w:hAnsi="Arial" w:cs="Arial"/>
          <w:sz w:val="22"/>
          <w:szCs w:val="22"/>
        </w:rPr>
        <w:t>a</w:t>
      </w:r>
      <w:r w:rsidR="00B1319C" w:rsidRPr="00F862F8">
        <w:rPr>
          <w:rFonts w:ascii="Arial" w:hAnsi="Arial" w:cs="Arial"/>
          <w:sz w:val="22"/>
          <w:szCs w:val="22"/>
        </w:rPr>
        <w:t xml:space="preserve"> izdelan</w:t>
      </w:r>
      <w:r w:rsidR="00463B6A" w:rsidRPr="00F862F8">
        <w:rPr>
          <w:rFonts w:ascii="Arial" w:hAnsi="Arial" w:cs="Arial"/>
          <w:sz w:val="22"/>
          <w:szCs w:val="22"/>
        </w:rPr>
        <w:t>a projektna dokumentacija</w:t>
      </w:r>
      <w:r w:rsidR="00B1319C" w:rsidRPr="00F862F8">
        <w:rPr>
          <w:rFonts w:ascii="Arial" w:hAnsi="Arial" w:cs="Arial"/>
          <w:sz w:val="22"/>
          <w:szCs w:val="22"/>
        </w:rPr>
        <w:t xml:space="preserve"> </w:t>
      </w:r>
      <w:r w:rsidR="00463B6A" w:rsidRPr="00F862F8">
        <w:rPr>
          <w:rFonts w:ascii="Arial" w:hAnsi="Arial" w:cs="Arial"/>
          <w:sz w:val="22"/>
          <w:szCs w:val="22"/>
        </w:rPr>
        <w:t xml:space="preserve">PZI »Osrednji prireditveni stadion Ljudski vrt - finalizacija prostorov severnega </w:t>
      </w:r>
      <w:proofErr w:type="spellStart"/>
      <w:r w:rsidR="00463B6A" w:rsidRPr="00F862F8">
        <w:rPr>
          <w:rFonts w:ascii="Arial" w:hAnsi="Arial" w:cs="Arial"/>
          <w:sz w:val="22"/>
          <w:szCs w:val="22"/>
        </w:rPr>
        <w:t>podtribunja</w:t>
      </w:r>
      <w:proofErr w:type="spellEnd"/>
      <w:r w:rsidR="00463B6A" w:rsidRPr="00F862F8">
        <w:rPr>
          <w:rFonts w:ascii="Arial" w:hAnsi="Arial" w:cs="Arial"/>
          <w:sz w:val="22"/>
          <w:szCs w:val="22"/>
        </w:rPr>
        <w:t xml:space="preserve">« (projektant: </w:t>
      </w:r>
      <w:proofErr w:type="spellStart"/>
      <w:r w:rsidR="00463B6A" w:rsidRPr="00F862F8">
        <w:rPr>
          <w:rFonts w:ascii="Arial" w:hAnsi="Arial" w:cs="Arial"/>
          <w:sz w:val="22"/>
          <w:szCs w:val="22"/>
        </w:rPr>
        <w:t>Arhiland</w:t>
      </w:r>
      <w:proofErr w:type="spellEnd"/>
      <w:r w:rsidR="00463B6A" w:rsidRPr="00F862F8">
        <w:rPr>
          <w:rFonts w:ascii="Arial" w:hAnsi="Arial" w:cs="Arial"/>
          <w:sz w:val="22"/>
          <w:szCs w:val="22"/>
        </w:rPr>
        <w:t xml:space="preserve"> arhitektura, Damir Černoga s.p., april 2019</w:t>
      </w:r>
      <w:r w:rsidR="00F862F8">
        <w:rPr>
          <w:rFonts w:ascii="Arial" w:hAnsi="Arial" w:cs="Arial"/>
          <w:sz w:val="22"/>
          <w:szCs w:val="22"/>
        </w:rPr>
        <w:t xml:space="preserve">, </w:t>
      </w:r>
      <w:proofErr w:type="spellStart"/>
      <w:r w:rsidR="00F862F8">
        <w:rPr>
          <w:rFonts w:ascii="Arial" w:hAnsi="Arial" w:cs="Arial"/>
          <w:sz w:val="22"/>
          <w:szCs w:val="22"/>
        </w:rPr>
        <w:t>novelacija</w:t>
      </w:r>
      <w:proofErr w:type="spellEnd"/>
      <w:r w:rsidR="00F862F8">
        <w:rPr>
          <w:rFonts w:ascii="Arial" w:hAnsi="Arial" w:cs="Arial"/>
          <w:sz w:val="22"/>
          <w:szCs w:val="22"/>
        </w:rPr>
        <w:t xml:space="preserve"> julij 2019</w:t>
      </w:r>
      <w:r w:rsidR="00463B6A" w:rsidRPr="00F862F8">
        <w:rPr>
          <w:rFonts w:ascii="Arial" w:hAnsi="Arial" w:cs="Arial"/>
          <w:sz w:val="22"/>
          <w:szCs w:val="22"/>
        </w:rPr>
        <w:t>)</w:t>
      </w:r>
    </w:p>
    <w:p w:rsidR="00D04A34" w:rsidRPr="00F862F8" w:rsidRDefault="00D04A34" w:rsidP="00463B6A">
      <w:pPr>
        <w:jc w:val="both"/>
        <w:rPr>
          <w:rFonts w:ascii="Arial" w:hAnsi="Arial" w:cs="Arial"/>
          <w:sz w:val="22"/>
          <w:szCs w:val="22"/>
        </w:rPr>
      </w:pPr>
    </w:p>
    <w:p w:rsidR="009270C9" w:rsidRPr="00F862F8" w:rsidRDefault="00B1319C" w:rsidP="00463B6A">
      <w:pPr>
        <w:jc w:val="both"/>
        <w:rPr>
          <w:rFonts w:ascii="Arial" w:hAnsi="Arial" w:cs="Arial"/>
          <w:sz w:val="22"/>
          <w:szCs w:val="22"/>
        </w:rPr>
      </w:pPr>
      <w:r w:rsidRPr="00F862F8">
        <w:rPr>
          <w:rFonts w:ascii="Arial" w:hAnsi="Arial" w:cs="Arial"/>
          <w:sz w:val="22"/>
          <w:szCs w:val="22"/>
        </w:rPr>
        <w:t xml:space="preserve">Prostori severnega </w:t>
      </w:r>
      <w:proofErr w:type="spellStart"/>
      <w:r w:rsidRPr="00F862F8">
        <w:rPr>
          <w:rFonts w:ascii="Arial" w:hAnsi="Arial" w:cs="Arial"/>
          <w:sz w:val="22"/>
          <w:szCs w:val="22"/>
        </w:rPr>
        <w:t>podtr</w:t>
      </w:r>
      <w:r w:rsidR="00463B6A" w:rsidRPr="00F862F8">
        <w:rPr>
          <w:rFonts w:ascii="Arial" w:hAnsi="Arial" w:cs="Arial"/>
          <w:sz w:val="22"/>
          <w:szCs w:val="22"/>
        </w:rPr>
        <w:t>i</w:t>
      </w:r>
      <w:r w:rsidRPr="00F862F8">
        <w:rPr>
          <w:rFonts w:ascii="Arial" w:hAnsi="Arial" w:cs="Arial"/>
          <w:sz w:val="22"/>
          <w:szCs w:val="22"/>
        </w:rPr>
        <w:t>bunja</w:t>
      </w:r>
      <w:proofErr w:type="spellEnd"/>
      <w:r w:rsidRPr="00F862F8">
        <w:rPr>
          <w:rFonts w:ascii="Arial" w:hAnsi="Arial" w:cs="Arial"/>
          <w:sz w:val="22"/>
          <w:szCs w:val="22"/>
        </w:rPr>
        <w:t xml:space="preserve"> zajemajo </w:t>
      </w:r>
      <w:r w:rsidR="003F2CF4">
        <w:rPr>
          <w:rFonts w:ascii="Arial" w:hAnsi="Arial" w:cs="Arial"/>
          <w:sz w:val="22"/>
          <w:szCs w:val="22"/>
        </w:rPr>
        <w:t xml:space="preserve">5 </w:t>
      </w:r>
      <w:r w:rsidR="009270C9" w:rsidRPr="00F862F8">
        <w:rPr>
          <w:rFonts w:ascii="Arial" w:hAnsi="Arial" w:cs="Arial"/>
          <w:sz w:val="22"/>
          <w:szCs w:val="22"/>
        </w:rPr>
        <w:t>funkcionaln</w:t>
      </w:r>
      <w:r w:rsidR="003F2CF4">
        <w:rPr>
          <w:rFonts w:ascii="Arial" w:hAnsi="Arial" w:cs="Arial"/>
          <w:sz w:val="22"/>
          <w:szCs w:val="22"/>
        </w:rPr>
        <w:t>ih</w:t>
      </w:r>
      <w:r w:rsidR="009270C9" w:rsidRPr="00F862F8">
        <w:rPr>
          <w:rFonts w:ascii="Arial" w:hAnsi="Arial" w:cs="Arial"/>
          <w:sz w:val="22"/>
          <w:szCs w:val="22"/>
        </w:rPr>
        <w:t xml:space="preserve"> sklop</w:t>
      </w:r>
      <w:r w:rsidR="003F2CF4">
        <w:rPr>
          <w:rFonts w:ascii="Arial" w:hAnsi="Arial" w:cs="Arial"/>
          <w:sz w:val="22"/>
          <w:szCs w:val="22"/>
        </w:rPr>
        <w:t>ov</w:t>
      </w:r>
      <w:r w:rsidR="009270C9" w:rsidRPr="00F862F8">
        <w:rPr>
          <w:rFonts w:ascii="Arial" w:hAnsi="Arial" w:cs="Arial"/>
          <w:sz w:val="22"/>
          <w:szCs w:val="22"/>
        </w:rPr>
        <w:t>:</w:t>
      </w:r>
    </w:p>
    <w:p w:rsidR="00214DB1" w:rsidRPr="00F862F8" w:rsidRDefault="00214DB1" w:rsidP="00463B6A">
      <w:pPr>
        <w:jc w:val="both"/>
        <w:rPr>
          <w:rFonts w:ascii="Arial" w:hAnsi="Arial" w:cs="Arial"/>
          <w:sz w:val="22"/>
          <w:szCs w:val="22"/>
        </w:rPr>
      </w:pPr>
    </w:p>
    <w:p w:rsidR="009270C9" w:rsidRPr="00F862F8" w:rsidRDefault="009270C9" w:rsidP="00463B6A">
      <w:pPr>
        <w:jc w:val="both"/>
        <w:rPr>
          <w:rFonts w:ascii="Arial" w:hAnsi="Arial" w:cs="Arial"/>
          <w:sz w:val="22"/>
          <w:szCs w:val="22"/>
        </w:rPr>
      </w:pPr>
      <w:r w:rsidRPr="00F862F8">
        <w:rPr>
          <w:rFonts w:ascii="Arial" w:hAnsi="Arial" w:cs="Arial"/>
          <w:sz w:val="22"/>
          <w:szCs w:val="22"/>
        </w:rPr>
        <w:t xml:space="preserve">1. Medijsko središče </w:t>
      </w:r>
      <w:r w:rsidR="00214DB1" w:rsidRPr="00F862F8">
        <w:rPr>
          <w:rFonts w:ascii="Arial" w:hAnsi="Arial" w:cs="Arial"/>
          <w:sz w:val="22"/>
          <w:szCs w:val="22"/>
        </w:rPr>
        <w:t>(157 sedišč)</w:t>
      </w:r>
    </w:p>
    <w:p w:rsidR="009270C9" w:rsidRPr="00F862F8" w:rsidRDefault="009270C9" w:rsidP="00463B6A">
      <w:pPr>
        <w:jc w:val="both"/>
        <w:rPr>
          <w:rFonts w:ascii="Arial" w:hAnsi="Arial" w:cs="Arial"/>
          <w:sz w:val="22"/>
          <w:szCs w:val="22"/>
        </w:rPr>
      </w:pPr>
      <w:r w:rsidRPr="00F862F8">
        <w:rPr>
          <w:rFonts w:ascii="Arial" w:hAnsi="Arial" w:cs="Arial"/>
          <w:sz w:val="22"/>
          <w:szCs w:val="22"/>
        </w:rPr>
        <w:t xml:space="preserve">2. Pisarne </w:t>
      </w:r>
      <w:r w:rsidR="003F2CF4">
        <w:rPr>
          <w:rFonts w:ascii="Arial" w:hAnsi="Arial" w:cs="Arial"/>
          <w:sz w:val="22"/>
          <w:szCs w:val="22"/>
        </w:rPr>
        <w:t xml:space="preserve">in garderobe </w:t>
      </w:r>
      <w:r w:rsidRPr="00F862F8">
        <w:rPr>
          <w:rFonts w:ascii="Arial" w:hAnsi="Arial" w:cs="Arial"/>
          <w:sz w:val="22"/>
          <w:szCs w:val="22"/>
        </w:rPr>
        <w:t>nogometne šole</w:t>
      </w:r>
    </w:p>
    <w:p w:rsidR="009270C9" w:rsidRDefault="009270C9" w:rsidP="00463B6A">
      <w:pPr>
        <w:jc w:val="both"/>
        <w:rPr>
          <w:rFonts w:ascii="Arial" w:hAnsi="Arial" w:cs="Arial"/>
          <w:sz w:val="22"/>
          <w:szCs w:val="22"/>
        </w:rPr>
      </w:pPr>
      <w:r w:rsidRPr="00F862F8">
        <w:rPr>
          <w:rFonts w:ascii="Arial" w:hAnsi="Arial" w:cs="Arial"/>
          <w:sz w:val="22"/>
          <w:szCs w:val="22"/>
        </w:rPr>
        <w:t xml:space="preserve">3. </w:t>
      </w:r>
      <w:r w:rsidR="003F2CF4">
        <w:rPr>
          <w:rFonts w:ascii="Arial" w:hAnsi="Arial" w:cs="Arial"/>
          <w:sz w:val="22"/>
          <w:szCs w:val="22"/>
        </w:rPr>
        <w:t>Pisarne, garderobe in skladišč</w:t>
      </w:r>
      <w:r w:rsidR="007A7C9B">
        <w:rPr>
          <w:rFonts w:ascii="Arial" w:hAnsi="Arial" w:cs="Arial"/>
          <w:sz w:val="22"/>
          <w:szCs w:val="22"/>
        </w:rPr>
        <w:t>ni prostori</w:t>
      </w:r>
      <w:r w:rsidR="003F2CF4">
        <w:rPr>
          <w:rFonts w:ascii="Arial" w:hAnsi="Arial" w:cs="Arial"/>
          <w:sz w:val="22"/>
          <w:szCs w:val="22"/>
        </w:rPr>
        <w:t xml:space="preserve"> (</w:t>
      </w:r>
      <w:r w:rsidR="007A7C9B">
        <w:rPr>
          <w:rFonts w:ascii="Arial" w:hAnsi="Arial" w:cs="Arial"/>
          <w:sz w:val="22"/>
          <w:szCs w:val="22"/>
        </w:rPr>
        <w:t xml:space="preserve">arhiv, </w:t>
      </w:r>
      <w:r w:rsidR="003F2CF4">
        <w:rPr>
          <w:rFonts w:ascii="Arial" w:hAnsi="Arial" w:cs="Arial"/>
          <w:sz w:val="22"/>
          <w:szCs w:val="22"/>
        </w:rPr>
        <w:t>prostor za čistila) upravljavca (ŠOM)</w:t>
      </w:r>
    </w:p>
    <w:p w:rsidR="003F2CF4" w:rsidRPr="00F862F8" w:rsidRDefault="003F2CF4" w:rsidP="00463B6A">
      <w:pPr>
        <w:jc w:val="both"/>
        <w:rPr>
          <w:rFonts w:ascii="Arial" w:hAnsi="Arial" w:cs="Arial"/>
          <w:sz w:val="22"/>
          <w:szCs w:val="22"/>
        </w:rPr>
      </w:pPr>
      <w:r>
        <w:rPr>
          <w:rFonts w:ascii="Arial" w:hAnsi="Arial" w:cs="Arial"/>
          <w:sz w:val="22"/>
          <w:szCs w:val="22"/>
        </w:rPr>
        <w:t xml:space="preserve">4. Pisarne </w:t>
      </w:r>
      <w:r w:rsidR="005E0DAB">
        <w:rPr>
          <w:rFonts w:ascii="Arial" w:hAnsi="Arial" w:cs="Arial"/>
          <w:sz w:val="22"/>
          <w:szCs w:val="22"/>
        </w:rPr>
        <w:t>za oddajo v najem</w:t>
      </w:r>
    </w:p>
    <w:p w:rsidR="00463B6A" w:rsidRPr="00F862F8" w:rsidRDefault="003F2CF4" w:rsidP="00463B6A">
      <w:pPr>
        <w:jc w:val="both"/>
        <w:rPr>
          <w:rFonts w:ascii="Arial" w:hAnsi="Arial" w:cs="Arial"/>
          <w:sz w:val="22"/>
          <w:szCs w:val="22"/>
        </w:rPr>
      </w:pPr>
      <w:r>
        <w:rPr>
          <w:rFonts w:ascii="Arial" w:hAnsi="Arial" w:cs="Arial"/>
          <w:sz w:val="22"/>
          <w:szCs w:val="22"/>
        </w:rPr>
        <w:t>5</w:t>
      </w:r>
      <w:r w:rsidR="009270C9" w:rsidRPr="00F862F8">
        <w:rPr>
          <w:rFonts w:ascii="Arial" w:hAnsi="Arial" w:cs="Arial"/>
          <w:sz w:val="22"/>
          <w:szCs w:val="22"/>
        </w:rPr>
        <w:t>. Pripadajoči program</w:t>
      </w:r>
      <w:r w:rsidR="00D04A34" w:rsidRPr="00F862F8">
        <w:rPr>
          <w:rFonts w:ascii="Arial" w:hAnsi="Arial" w:cs="Arial"/>
          <w:sz w:val="22"/>
          <w:szCs w:val="22"/>
        </w:rPr>
        <w:t xml:space="preserve"> </w:t>
      </w:r>
    </w:p>
    <w:p w:rsidR="00214DB1" w:rsidRPr="00F862F8" w:rsidRDefault="00214DB1" w:rsidP="00463B6A">
      <w:pPr>
        <w:jc w:val="both"/>
        <w:rPr>
          <w:rFonts w:ascii="Arial" w:hAnsi="Arial" w:cs="Arial"/>
          <w:sz w:val="22"/>
          <w:szCs w:val="22"/>
        </w:rPr>
      </w:pPr>
    </w:p>
    <w:p w:rsidR="00EB5354" w:rsidRPr="00F862F8" w:rsidRDefault="00EB5354" w:rsidP="00EB5354">
      <w:pPr>
        <w:jc w:val="both"/>
        <w:rPr>
          <w:rFonts w:ascii="Arial" w:hAnsi="Arial" w:cs="Arial"/>
          <w:sz w:val="22"/>
          <w:szCs w:val="22"/>
        </w:rPr>
      </w:pPr>
      <w:r w:rsidRPr="00F862F8">
        <w:rPr>
          <w:rFonts w:ascii="Arial" w:hAnsi="Arial" w:cs="Arial"/>
          <w:sz w:val="22"/>
          <w:szCs w:val="22"/>
        </w:rPr>
        <w:t>Del opreme predstavlja oprema po naročilu, del pa tipska oprema.</w:t>
      </w:r>
    </w:p>
    <w:p w:rsidR="005B10D7" w:rsidRDefault="005B10D7" w:rsidP="00463B6A">
      <w:pPr>
        <w:jc w:val="both"/>
        <w:rPr>
          <w:rFonts w:ascii="Arial" w:hAnsi="Arial" w:cs="Arial"/>
          <w:b/>
          <w:sz w:val="22"/>
          <w:szCs w:val="22"/>
        </w:rPr>
      </w:pPr>
    </w:p>
    <w:p w:rsidR="005706E3" w:rsidRPr="00F862F8" w:rsidRDefault="005706E3" w:rsidP="00463B6A">
      <w:pPr>
        <w:jc w:val="both"/>
        <w:rPr>
          <w:rFonts w:ascii="Arial" w:hAnsi="Arial" w:cs="Arial"/>
          <w:b/>
          <w:sz w:val="22"/>
          <w:szCs w:val="22"/>
        </w:rPr>
      </w:pPr>
    </w:p>
    <w:p w:rsidR="005706E3" w:rsidRPr="005706E3" w:rsidRDefault="005706E3" w:rsidP="005706E3">
      <w:pPr>
        <w:pStyle w:val="GLAVA11"/>
        <w:numPr>
          <w:ilvl w:val="0"/>
          <w:numId w:val="31"/>
        </w:numPr>
        <w:shd w:val="clear" w:color="auto" w:fill="F55F23"/>
        <w:rPr>
          <w:rFonts w:ascii="Arial" w:hAnsi="Arial" w:cs="Arial"/>
          <w:b/>
          <w:bCs/>
          <w:sz w:val="22"/>
          <w:szCs w:val="22"/>
        </w:rPr>
      </w:pPr>
      <w:r w:rsidRPr="005706E3">
        <w:rPr>
          <w:rFonts w:ascii="Arial" w:hAnsi="Arial" w:cs="Arial"/>
          <w:b/>
          <w:bCs/>
          <w:sz w:val="22"/>
          <w:szCs w:val="22"/>
        </w:rPr>
        <w:t>PREDMET DEL</w:t>
      </w:r>
    </w:p>
    <w:p w:rsidR="00EB5354" w:rsidRPr="00F862F8" w:rsidRDefault="00EB5354" w:rsidP="00463B6A">
      <w:pPr>
        <w:jc w:val="both"/>
        <w:rPr>
          <w:rFonts w:ascii="Arial" w:hAnsi="Arial" w:cs="Arial"/>
          <w:b/>
          <w:sz w:val="22"/>
          <w:szCs w:val="22"/>
        </w:rPr>
      </w:pPr>
    </w:p>
    <w:p w:rsidR="00EB5354" w:rsidRPr="00F862F8" w:rsidRDefault="00EB5354" w:rsidP="00EB5354">
      <w:pPr>
        <w:jc w:val="both"/>
        <w:rPr>
          <w:rFonts w:ascii="Arial" w:hAnsi="Arial" w:cs="Arial"/>
          <w:sz w:val="22"/>
          <w:szCs w:val="22"/>
        </w:rPr>
      </w:pPr>
      <w:r w:rsidRPr="00F862F8">
        <w:rPr>
          <w:rFonts w:ascii="Arial" w:hAnsi="Arial" w:cs="Arial"/>
          <w:sz w:val="22"/>
          <w:szCs w:val="22"/>
        </w:rPr>
        <w:t xml:space="preserve">Predmet </w:t>
      </w:r>
      <w:r w:rsidR="00347E34" w:rsidRPr="00F862F8">
        <w:rPr>
          <w:rFonts w:ascii="Arial" w:hAnsi="Arial" w:cs="Arial"/>
          <w:sz w:val="22"/>
          <w:szCs w:val="22"/>
        </w:rPr>
        <w:t xml:space="preserve">javnega naročila obsega vsa dela in aktivnosti </w:t>
      </w:r>
      <w:r w:rsidRPr="00F862F8">
        <w:rPr>
          <w:rFonts w:ascii="Arial" w:hAnsi="Arial" w:cs="Arial"/>
          <w:sz w:val="22"/>
          <w:szCs w:val="22"/>
        </w:rPr>
        <w:t xml:space="preserve">v sklopu projekta »Osrednji prireditveni stadion Ljudski vrt - finalizacija prostorov severnega </w:t>
      </w:r>
      <w:proofErr w:type="spellStart"/>
      <w:r w:rsidRPr="00F862F8">
        <w:rPr>
          <w:rFonts w:ascii="Arial" w:hAnsi="Arial" w:cs="Arial"/>
          <w:sz w:val="22"/>
          <w:szCs w:val="22"/>
        </w:rPr>
        <w:t>podtribunja</w:t>
      </w:r>
      <w:proofErr w:type="spellEnd"/>
      <w:r w:rsidRPr="00F862F8">
        <w:rPr>
          <w:rFonts w:ascii="Arial" w:hAnsi="Arial" w:cs="Arial"/>
          <w:sz w:val="22"/>
          <w:szCs w:val="22"/>
        </w:rPr>
        <w:t>« oz. podrobneje:</w:t>
      </w:r>
    </w:p>
    <w:p w:rsidR="00EB5354" w:rsidRPr="00F862F8" w:rsidRDefault="00EB5354" w:rsidP="00EB5354">
      <w:pPr>
        <w:jc w:val="both"/>
        <w:rPr>
          <w:rFonts w:ascii="Arial" w:hAnsi="Arial" w:cs="Arial"/>
          <w:sz w:val="22"/>
          <w:szCs w:val="22"/>
        </w:rPr>
      </w:pPr>
    </w:p>
    <w:p w:rsidR="00EB5354" w:rsidRPr="00F862F8" w:rsidRDefault="00EB5354" w:rsidP="00EB535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izdelava, dobava in montaža opreme po naročilu</w:t>
      </w:r>
      <w:r w:rsidR="00347E34" w:rsidRPr="00F862F8">
        <w:rPr>
          <w:rFonts w:ascii="Arial" w:hAnsi="Arial" w:cs="Arial"/>
          <w:sz w:val="22"/>
          <w:szCs w:val="22"/>
        </w:rPr>
        <w:t>,</w:t>
      </w:r>
    </w:p>
    <w:p w:rsidR="00EB5354" w:rsidRPr="00F862F8" w:rsidRDefault="00EB5354" w:rsidP="00EB535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dobava in montaža tipske opreme</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bookmarkStart w:id="1" w:name="_Hlk11070081"/>
      <w:r w:rsidRPr="00F862F8">
        <w:rPr>
          <w:rFonts w:ascii="Arial" w:hAnsi="Arial" w:cs="Arial"/>
          <w:sz w:val="22"/>
          <w:szCs w:val="22"/>
        </w:rPr>
        <w:t>izdelava po projektu in popisu</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potrebna merjenja na objektu za izdelavo in obračun</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vse delo in montaža na objektu do finalne postavitve</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transport izdelkov do gradbišča in prenos do mesta vgraditve</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zavarovanje vseh izdelkov pred okvarami v času graditve in potrebna zaščita</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popravila vseh okvar do predaje investitorju</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zaščito podov in ostalih izdelkov</w:t>
      </w:r>
      <w:r w:rsidR="005E0DAB">
        <w:rPr>
          <w:rFonts w:ascii="Arial" w:hAnsi="Arial" w:cs="Arial"/>
          <w:sz w:val="22"/>
          <w:szCs w:val="22"/>
        </w:rPr>
        <w:t>,</w:t>
      </w:r>
    </w:p>
    <w:p w:rsidR="00347E34" w:rsidRPr="00F862F8" w:rsidRDefault="00347E34" w:rsidP="00347E34">
      <w:pPr>
        <w:pStyle w:val="Odstavekseznama"/>
        <w:numPr>
          <w:ilvl w:val="0"/>
          <w:numId w:val="29"/>
        </w:numPr>
        <w:ind w:left="284" w:hanging="284"/>
        <w:jc w:val="both"/>
        <w:rPr>
          <w:rFonts w:ascii="Arial" w:hAnsi="Arial" w:cs="Arial"/>
          <w:sz w:val="22"/>
          <w:szCs w:val="22"/>
        </w:rPr>
      </w:pPr>
      <w:r w:rsidRPr="00F862F8">
        <w:rPr>
          <w:rFonts w:ascii="Arial" w:hAnsi="Arial" w:cs="Arial"/>
          <w:sz w:val="22"/>
          <w:szCs w:val="22"/>
        </w:rPr>
        <w:t>čiščenje in odstranitev odpadkov po končanem delu</w:t>
      </w:r>
      <w:r w:rsidR="005E0DAB">
        <w:rPr>
          <w:rFonts w:ascii="Arial" w:hAnsi="Arial" w:cs="Arial"/>
          <w:sz w:val="22"/>
          <w:szCs w:val="22"/>
        </w:rPr>
        <w:t>.</w:t>
      </w:r>
    </w:p>
    <w:bookmarkEnd w:id="1"/>
    <w:p w:rsidR="00347E34" w:rsidRPr="00F862F8" w:rsidRDefault="00347E34" w:rsidP="00463B6A">
      <w:pPr>
        <w:jc w:val="both"/>
        <w:rPr>
          <w:rFonts w:ascii="Arial" w:hAnsi="Arial" w:cs="Arial"/>
          <w:b/>
          <w:sz w:val="22"/>
          <w:szCs w:val="22"/>
        </w:rPr>
      </w:pPr>
    </w:p>
    <w:p w:rsidR="00EB5354" w:rsidRPr="00F862F8" w:rsidRDefault="00EB5354" w:rsidP="00463B6A">
      <w:pPr>
        <w:jc w:val="both"/>
        <w:rPr>
          <w:rFonts w:ascii="Arial" w:hAnsi="Arial" w:cs="Arial"/>
          <w:sz w:val="22"/>
          <w:szCs w:val="22"/>
        </w:rPr>
      </w:pPr>
      <w:r w:rsidRPr="00F862F8">
        <w:rPr>
          <w:rFonts w:ascii="Arial" w:hAnsi="Arial" w:cs="Arial"/>
          <w:bCs/>
          <w:sz w:val="22"/>
          <w:szCs w:val="22"/>
        </w:rPr>
        <w:t xml:space="preserve">Vsa oprema mora biti izdelana (po naročilu) oz. dobavljena (tipska) v skladu </w:t>
      </w:r>
      <w:r w:rsidRPr="00F862F8">
        <w:rPr>
          <w:rFonts w:ascii="Arial" w:hAnsi="Arial" w:cs="Arial"/>
          <w:sz w:val="22"/>
          <w:szCs w:val="22"/>
        </w:rPr>
        <w:t xml:space="preserve">z izdelano projektno dokumentacijo PZI »Osrednji prireditveni stadion Ljudski vrt - finalizacija prostorov severnega </w:t>
      </w:r>
      <w:proofErr w:type="spellStart"/>
      <w:r w:rsidRPr="00F862F8">
        <w:rPr>
          <w:rFonts w:ascii="Arial" w:hAnsi="Arial" w:cs="Arial"/>
          <w:sz w:val="22"/>
          <w:szCs w:val="22"/>
        </w:rPr>
        <w:t>podtribunja</w:t>
      </w:r>
      <w:proofErr w:type="spellEnd"/>
      <w:r w:rsidRPr="00F862F8">
        <w:rPr>
          <w:rFonts w:ascii="Arial" w:hAnsi="Arial" w:cs="Arial"/>
          <w:sz w:val="22"/>
          <w:szCs w:val="22"/>
        </w:rPr>
        <w:t xml:space="preserve">« (projektant: </w:t>
      </w:r>
      <w:proofErr w:type="spellStart"/>
      <w:r w:rsidRPr="00F862F8">
        <w:rPr>
          <w:rFonts w:ascii="Arial" w:hAnsi="Arial" w:cs="Arial"/>
          <w:sz w:val="22"/>
          <w:szCs w:val="22"/>
        </w:rPr>
        <w:t>Arhiland</w:t>
      </w:r>
      <w:proofErr w:type="spellEnd"/>
      <w:r w:rsidRPr="00F862F8">
        <w:rPr>
          <w:rFonts w:ascii="Arial" w:hAnsi="Arial" w:cs="Arial"/>
          <w:sz w:val="22"/>
          <w:szCs w:val="22"/>
        </w:rPr>
        <w:t xml:space="preserve"> arhitektura, Damir Černoga s.p., april 2019)</w:t>
      </w:r>
      <w:r w:rsidR="00347E34" w:rsidRPr="00F862F8">
        <w:rPr>
          <w:rFonts w:ascii="Arial" w:hAnsi="Arial" w:cs="Arial"/>
          <w:sz w:val="22"/>
          <w:szCs w:val="22"/>
        </w:rPr>
        <w:t>, to projektno nalogo ter ponudbenim predračunom.</w:t>
      </w:r>
    </w:p>
    <w:p w:rsidR="00347E34" w:rsidRPr="00F862F8" w:rsidRDefault="00347E34" w:rsidP="00463B6A">
      <w:pPr>
        <w:jc w:val="both"/>
        <w:rPr>
          <w:rFonts w:ascii="Arial" w:hAnsi="Arial" w:cs="Arial"/>
          <w:sz w:val="22"/>
          <w:szCs w:val="22"/>
        </w:rPr>
      </w:pPr>
    </w:p>
    <w:p w:rsidR="00347E34" w:rsidRPr="00F862F8" w:rsidRDefault="00347E34" w:rsidP="00347E34">
      <w:pPr>
        <w:jc w:val="both"/>
        <w:rPr>
          <w:rFonts w:ascii="Arial" w:hAnsi="Arial" w:cs="Arial"/>
          <w:bCs/>
          <w:sz w:val="22"/>
          <w:szCs w:val="22"/>
        </w:rPr>
      </w:pPr>
      <w:r w:rsidRPr="00F862F8">
        <w:rPr>
          <w:rFonts w:ascii="Arial" w:hAnsi="Arial" w:cs="Arial"/>
          <w:bCs/>
          <w:sz w:val="22"/>
          <w:szCs w:val="22"/>
        </w:rPr>
        <w:t>Izdelava, dobava in montaža opreme obsega tudi sledeče storitve:</w:t>
      </w:r>
    </w:p>
    <w:p w:rsidR="00347E34" w:rsidRPr="00F862F8" w:rsidRDefault="00347E34" w:rsidP="00347E34">
      <w:pPr>
        <w:jc w:val="both"/>
        <w:rPr>
          <w:rFonts w:ascii="Arial" w:hAnsi="Arial" w:cs="Arial"/>
          <w:sz w:val="22"/>
          <w:szCs w:val="22"/>
        </w:rPr>
      </w:pPr>
    </w:p>
    <w:p w:rsidR="00347E34" w:rsidRPr="00F862F8" w:rsidRDefault="00347E34" w:rsidP="00347E34">
      <w:pPr>
        <w:jc w:val="both"/>
        <w:rPr>
          <w:rFonts w:ascii="Arial" w:hAnsi="Arial" w:cs="Arial"/>
          <w:sz w:val="22"/>
          <w:szCs w:val="22"/>
        </w:rPr>
      </w:pPr>
      <w:r w:rsidRPr="00F862F8">
        <w:rPr>
          <w:rFonts w:ascii="Arial" w:hAnsi="Arial" w:cs="Arial"/>
          <w:sz w:val="22"/>
          <w:szCs w:val="22"/>
        </w:rPr>
        <w:t>Za dobavljene elemente (aparate), ki so montirani na opremo, je izvajalec</w:t>
      </w:r>
      <w:r w:rsidR="005E0DAB">
        <w:rPr>
          <w:rFonts w:ascii="Arial" w:hAnsi="Arial" w:cs="Arial"/>
          <w:sz w:val="22"/>
          <w:szCs w:val="22"/>
        </w:rPr>
        <w:t>/dobavitelj</w:t>
      </w:r>
      <w:r w:rsidRPr="00F862F8">
        <w:rPr>
          <w:rFonts w:ascii="Arial" w:hAnsi="Arial" w:cs="Arial"/>
          <w:sz w:val="22"/>
          <w:szCs w:val="22"/>
        </w:rPr>
        <w:t xml:space="preserve"> dolžan dostaviti ateste.</w:t>
      </w:r>
    </w:p>
    <w:p w:rsidR="00EB5354" w:rsidRDefault="00EB5354" w:rsidP="00463B6A">
      <w:pPr>
        <w:jc w:val="both"/>
        <w:rPr>
          <w:rFonts w:ascii="Arial" w:hAnsi="Arial" w:cs="Arial"/>
          <w:b/>
          <w:sz w:val="22"/>
          <w:szCs w:val="22"/>
        </w:rPr>
      </w:pPr>
    </w:p>
    <w:p w:rsidR="007A7C9B" w:rsidRPr="00F862F8" w:rsidRDefault="007A7C9B" w:rsidP="00463B6A">
      <w:pPr>
        <w:jc w:val="both"/>
        <w:rPr>
          <w:rFonts w:ascii="Arial" w:hAnsi="Arial" w:cs="Arial"/>
          <w:b/>
          <w:sz w:val="22"/>
          <w:szCs w:val="22"/>
        </w:rPr>
      </w:pPr>
    </w:p>
    <w:p w:rsidR="005706E3" w:rsidRPr="00347E34" w:rsidRDefault="005706E3" w:rsidP="005706E3">
      <w:pPr>
        <w:pStyle w:val="GLAVA11"/>
        <w:numPr>
          <w:ilvl w:val="0"/>
          <w:numId w:val="31"/>
        </w:numPr>
        <w:shd w:val="clear" w:color="auto" w:fill="F55F23"/>
        <w:rPr>
          <w:rFonts w:asciiTheme="minorHAnsi" w:hAnsiTheme="minorHAnsi"/>
          <w:b/>
          <w:bCs/>
          <w:sz w:val="22"/>
          <w:szCs w:val="22"/>
        </w:rPr>
      </w:pPr>
      <w:r w:rsidRPr="005706E3">
        <w:rPr>
          <w:rFonts w:ascii="Arial" w:hAnsi="Arial" w:cs="Arial"/>
          <w:b/>
          <w:bCs/>
          <w:sz w:val="22"/>
          <w:szCs w:val="22"/>
        </w:rPr>
        <w:t>OBSEG</w:t>
      </w:r>
      <w:r w:rsidRPr="00347E34">
        <w:rPr>
          <w:rFonts w:asciiTheme="minorHAnsi" w:hAnsiTheme="minorHAnsi"/>
          <w:b/>
          <w:bCs/>
          <w:sz w:val="22"/>
          <w:szCs w:val="22"/>
        </w:rPr>
        <w:t xml:space="preserve"> DEL</w:t>
      </w:r>
    </w:p>
    <w:p w:rsidR="005B10D7" w:rsidRPr="00F862F8" w:rsidRDefault="005B10D7" w:rsidP="005B10D7">
      <w:pPr>
        <w:jc w:val="both"/>
        <w:rPr>
          <w:rFonts w:ascii="Arial" w:hAnsi="Arial" w:cs="Arial"/>
          <w:b/>
          <w:sz w:val="22"/>
          <w:szCs w:val="22"/>
        </w:rPr>
      </w:pPr>
    </w:p>
    <w:p w:rsidR="005B10D7" w:rsidRPr="00F862F8" w:rsidRDefault="005B10D7" w:rsidP="005B10D7">
      <w:pPr>
        <w:jc w:val="both"/>
        <w:rPr>
          <w:rFonts w:ascii="Arial" w:hAnsi="Arial" w:cs="Arial"/>
          <w:sz w:val="22"/>
          <w:szCs w:val="22"/>
        </w:rPr>
      </w:pPr>
      <w:r w:rsidRPr="00F862F8">
        <w:rPr>
          <w:rFonts w:ascii="Arial" w:hAnsi="Arial" w:cs="Arial"/>
          <w:sz w:val="22"/>
          <w:szCs w:val="22"/>
        </w:rPr>
        <w:t>Pod severno tribuno se nahajajo prostori za pisarne, garderobe, medijsko središče in pripadajoč program. Notranja oprema se zagotovi v naslednjih prostorih:</w:t>
      </w:r>
    </w:p>
    <w:p w:rsidR="005B10D7" w:rsidRPr="00F862F8" w:rsidRDefault="005B10D7" w:rsidP="005B10D7">
      <w:pPr>
        <w:jc w:val="both"/>
        <w:rPr>
          <w:rFonts w:ascii="Arial" w:hAnsi="Arial" w:cs="Arial"/>
          <w:sz w:val="22"/>
          <w:szCs w:val="22"/>
        </w:rPr>
      </w:pPr>
    </w:p>
    <w:p w:rsidR="005B10D7" w:rsidRPr="00F862F8" w:rsidRDefault="005B10D7" w:rsidP="005B10D7">
      <w:pPr>
        <w:jc w:val="both"/>
        <w:rPr>
          <w:rFonts w:ascii="Arial" w:hAnsi="Arial" w:cs="Arial"/>
          <w:b/>
          <w:sz w:val="22"/>
          <w:szCs w:val="22"/>
        </w:rPr>
      </w:pPr>
    </w:p>
    <w:p w:rsidR="000B2304" w:rsidRPr="00F862F8" w:rsidRDefault="000B2304" w:rsidP="000B2304">
      <w:pPr>
        <w:jc w:val="both"/>
        <w:rPr>
          <w:rFonts w:ascii="Arial" w:hAnsi="Arial" w:cs="Arial"/>
          <w:b/>
          <w:sz w:val="22"/>
          <w:szCs w:val="22"/>
        </w:rPr>
      </w:pPr>
      <w:proofErr w:type="spellStart"/>
      <w:r w:rsidRPr="00F862F8">
        <w:rPr>
          <w:rFonts w:ascii="Arial" w:hAnsi="Arial" w:cs="Arial"/>
          <w:b/>
          <w:sz w:val="22"/>
          <w:szCs w:val="22"/>
        </w:rPr>
        <w:t>Press</w:t>
      </w:r>
      <w:proofErr w:type="spellEnd"/>
      <w:r w:rsidRPr="00F862F8">
        <w:rPr>
          <w:rFonts w:ascii="Arial" w:hAnsi="Arial" w:cs="Arial"/>
          <w:b/>
          <w:sz w:val="22"/>
          <w:szCs w:val="22"/>
        </w:rPr>
        <w:t xml:space="preserve"> Center (prostor 3)</w:t>
      </w:r>
    </w:p>
    <w:p w:rsidR="000B2304" w:rsidRPr="00F862F8" w:rsidRDefault="000B2304" w:rsidP="000B2304">
      <w:pPr>
        <w:jc w:val="both"/>
        <w:rPr>
          <w:rFonts w:ascii="Arial" w:hAnsi="Arial" w:cs="Arial"/>
          <w:b/>
          <w:sz w:val="22"/>
          <w:szCs w:val="22"/>
        </w:rPr>
      </w:pPr>
      <w:r w:rsidRPr="00F862F8">
        <w:rPr>
          <w:rFonts w:ascii="Arial" w:hAnsi="Arial" w:cs="Arial"/>
          <w:sz w:val="22"/>
          <w:szCs w:val="22"/>
        </w:rPr>
        <w:t xml:space="preserve">Mize, stoli, govorniški pult, stojalo za dežnike in koša za odpadke, </w:t>
      </w:r>
    </w:p>
    <w:p w:rsidR="000B2304" w:rsidRPr="00F862F8" w:rsidRDefault="000B2304" w:rsidP="000B2304">
      <w:pPr>
        <w:jc w:val="both"/>
        <w:rPr>
          <w:rFonts w:ascii="Arial" w:hAnsi="Arial" w:cs="Arial"/>
          <w:b/>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Prevajalci (prostor 3.1)</w:t>
      </w:r>
    </w:p>
    <w:p w:rsidR="000B2304" w:rsidRDefault="000B2304" w:rsidP="000B2304">
      <w:pPr>
        <w:jc w:val="both"/>
        <w:rPr>
          <w:rFonts w:ascii="Arial" w:hAnsi="Arial" w:cs="Arial"/>
          <w:sz w:val="22"/>
          <w:szCs w:val="22"/>
        </w:rPr>
      </w:pPr>
      <w:r w:rsidRPr="00F862F8">
        <w:rPr>
          <w:rFonts w:ascii="Arial" w:hAnsi="Arial" w:cs="Arial"/>
          <w:sz w:val="22"/>
          <w:szCs w:val="22"/>
        </w:rPr>
        <w:t>Mize, stoli, folija na stekleni steni, koš za odpadke</w:t>
      </w:r>
    </w:p>
    <w:p w:rsidR="000B2304" w:rsidRDefault="000B2304" w:rsidP="005B10D7">
      <w:pPr>
        <w:jc w:val="both"/>
        <w:rPr>
          <w:rFonts w:ascii="Arial" w:hAnsi="Arial" w:cs="Arial"/>
          <w:b/>
          <w:sz w:val="22"/>
          <w:szCs w:val="22"/>
        </w:rPr>
      </w:pPr>
    </w:p>
    <w:p w:rsidR="005B10D7" w:rsidRPr="00F862F8" w:rsidRDefault="005B10D7" w:rsidP="005B10D7">
      <w:pPr>
        <w:jc w:val="both"/>
        <w:rPr>
          <w:rFonts w:ascii="Arial" w:hAnsi="Arial" w:cs="Arial"/>
          <w:b/>
          <w:sz w:val="22"/>
          <w:szCs w:val="22"/>
        </w:rPr>
      </w:pPr>
      <w:proofErr w:type="spellStart"/>
      <w:r w:rsidRPr="00F862F8">
        <w:rPr>
          <w:rFonts w:ascii="Arial" w:hAnsi="Arial" w:cs="Arial"/>
          <w:b/>
          <w:sz w:val="22"/>
          <w:szCs w:val="22"/>
        </w:rPr>
        <w:t>Media</w:t>
      </w:r>
      <w:proofErr w:type="spellEnd"/>
      <w:r w:rsidRPr="00F862F8">
        <w:rPr>
          <w:rFonts w:ascii="Arial" w:hAnsi="Arial" w:cs="Arial"/>
          <w:b/>
          <w:sz w:val="22"/>
          <w:szCs w:val="22"/>
        </w:rPr>
        <w:t xml:space="preserve"> </w:t>
      </w:r>
      <w:proofErr w:type="spellStart"/>
      <w:r w:rsidRPr="00F862F8">
        <w:rPr>
          <w:rFonts w:ascii="Arial" w:hAnsi="Arial" w:cs="Arial"/>
          <w:b/>
          <w:sz w:val="22"/>
          <w:szCs w:val="22"/>
        </w:rPr>
        <w:t>Work</w:t>
      </w:r>
      <w:proofErr w:type="spellEnd"/>
      <w:r w:rsidRPr="00F862F8">
        <w:rPr>
          <w:rFonts w:ascii="Arial" w:hAnsi="Arial" w:cs="Arial"/>
          <w:b/>
          <w:sz w:val="22"/>
          <w:szCs w:val="22"/>
        </w:rPr>
        <w:t xml:space="preserve"> </w:t>
      </w:r>
      <w:proofErr w:type="spellStart"/>
      <w:r w:rsidRPr="00F862F8">
        <w:rPr>
          <w:rFonts w:ascii="Arial" w:hAnsi="Arial" w:cs="Arial"/>
          <w:b/>
          <w:sz w:val="22"/>
          <w:szCs w:val="22"/>
        </w:rPr>
        <w:t>Room</w:t>
      </w:r>
      <w:proofErr w:type="spellEnd"/>
      <w:r w:rsidRPr="00F862F8">
        <w:rPr>
          <w:rFonts w:ascii="Arial" w:hAnsi="Arial" w:cs="Arial"/>
          <w:b/>
          <w:sz w:val="22"/>
          <w:szCs w:val="22"/>
        </w:rPr>
        <w:t xml:space="preserve"> (prostor 4)</w:t>
      </w:r>
    </w:p>
    <w:p w:rsidR="005B10D7" w:rsidRPr="00F862F8" w:rsidRDefault="005B10D7" w:rsidP="005B10D7">
      <w:pPr>
        <w:jc w:val="both"/>
        <w:rPr>
          <w:rFonts w:ascii="Arial" w:hAnsi="Arial" w:cs="Arial"/>
          <w:b/>
          <w:sz w:val="22"/>
          <w:szCs w:val="22"/>
        </w:rPr>
      </w:pPr>
      <w:r w:rsidRPr="00F862F8">
        <w:rPr>
          <w:rFonts w:ascii="Arial" w:hAnsi="Arial" w:cs="Arial"/>
          <w:sz w:val="22"/>
          <w:szCs w:val="22"/>
        </w:rPr>
        <w:t xml:space="preserve">Mize, stoli, nizki regali, ploskovni obešalniki med mizami, stojalo za dežnike in koša za odpadke, </w:t>
      </w:r>
    </w:p>
    <w:p w:rsidR="000B2304" w:rsidRDefault="000B2304" w:rsidP="005B10D7">
      <w:pPr>
        <w:jc w:val="both"/>
        <w:rPr>
          <w:rFonts w:ascii="Arial" w:hAnsi="Arial" w:cs="Arial"/>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Vhod z vratarnico (prostor 5)</w:t>
      </w:r>
    </w:p>
    <w:p w:rsidR="000B2304" w:rsidRPr="00F862F8" w:rsidRDefault="000B2304" w:rsidP="000B2304">
      <w:pPr>
        <w:jc w:val="both"/>
        <w:rPr>
          <w:rFonts w:ascii="Arial" w:hAnsi="Arial" w:cs="Arial"/>
          <w:sz w:val="22"/>
          <w:szCs w:val="22"/>
        </w:rPr>
      </w:pPr>
      <w:r w:rsidRPr="00F862F8">
        <w:rPr>
          <w:rFonts w:ascii="Arial" w:hAnsi="Arial" w:cs="Arial"/>
          <w:sz w:val="22"/>
          <w:szCs w:val="22"/>
        </w:rPr>
        <w:t>Delovni pult s predalnikom, stol, omari, folija na stekleni steni, koš za odpadke</w:t>
      </w:r>
    </w:p>
    <w:p w:rsidR="000B2304" w:rsidRDefault="000B2304" w:rsidP="005B10D7">
      <w:pPr>
        <w:jc w:val="both"/>
        <w:rPr>
          <w:rFonts w:ascii="Arial" w:hAnsi="Arial" w:cs="Arial"/>
          <w:sz w:val="22"/>
          <w:szCs w:val="22"/>
        </w:rPr>
      </w:pPr>
    </w:p>
    <w:p w:rsidR="000B2304" w:rsidRPr="000B2304" w:rsidRDefault="000B2304" w:rsidP="000B2304">
      <w:pPr>
        <w:jc w:val="both"/>
        <w:rPr>
          <w:rFonts w:ascii="Arial" w:hAnsi="Arial" w:cs="Arial"/>
          <w:b/>
          <w:bCs/>
          <w:sz w:val="22"/>
          <w:szCs w:val="22"/>
        </w:rPr>
      </w:pPr>
      <w:r>
        <w:rPr>
          <w:rFonts w:ascii="Arial" w:hAnsi="Arial" w:cs="Arial"/>
          <w:b/>
          <w:bCs/>
          <w:sz w:val="22"/>
          <w:szCs w:val="22"/>
        </w:rPr>
        <w:t>Sejna soba</w:t>
      </w:r>
      <w:r w:rsidRPr="000B2304">
        <w:rPr>
          <w:rFonts w:ascii="Arial" w:hAnsi="Arial" w:cs="Arial"/>
          <w:b/>
          <w:bCs/>
          <w:sz w:val="22"/>
          <w:szCs w:val="22"/>
        </w:rPr>
        <w:t xml:space="preserve"> (prostor 1</w:t>
      </w:r>
      <w:r>
        <w:rPr>
          <w:rFonts w:ascii="Arial" w:hAnsi="Arial" w:cs="Arial"/>
          <w:b/>
          <w:bCs/>
          <w:sz w:val="22"/>
          <w:szCs w:val="22"/>
        </w:rPr>
        <w:t>0</w:t>
      </w:r>
      <w:r w:rsidRPr="000B2304">
        <w:rPr>
          <w:rFonts w:ascii="Arial" w:hAnsi="Arial" w:cs="Arial"/>
          <w:b/>
          <w:bCs/>
          <w:sz w:val="22"/>
          <w:szCs w:val="22"/>
        </w:rPr>
        <w:t>)</w:t>
      </w:r>
    </w:p>
    <w:p w:rsidR="000B2304" w:rsidRDefault="000B2304" w:rsidP="000B2304">
      <w:pPr>
        <w:jc w:val="both"/>
        <w:rPr>
          <w:rFonts w:ascii="Arial" w:hAnsi="Arial" w:cs="Arial"/>
          <w:sz w:val="22"/>
          <w:szCs w:val="22"/>
        </w:rPr>
      </w:pPr>
      <w:r>
        <w:rPr>
          <w:rFonts w:ascii="Arial" w:hAnsi="Arial" w:cs="Arial"/>
          <w:sz w:val="22"/>
          <w:szCs w:val="22"/>
        </w:rPr>
        <w:t>Mize, stoli, koš za odpadke</w:t>
      </w:r>
    </w:p>
    <w:p w:rsidR="000B2304" w:rsidRPr="00F862F8" w:rsidRDefault="000B2304" w:rsidP="000B2304">
      <w:pPr>
        <w:jc w:val="both"/>
        <w:rPr>
          <w:rFonts w:ascii="Arial" w:hAnsi="Arial" w:cs="Arial"/>
          <w:sz w:val="22"/>
          <w:szCs w:val="22"/>
        </w:rPr>
      </w:pPr>
    </w:p>
    <w:p w:rsidR="000B2304" w:rsidRPr="000B2304" w:rsidRDefault="000B2304" w:rsidP="005B10D7">
      <w:pPr>
        <w:jc w:val="both"/>
        <w:rPr>
          <w:rFonts w:ascii="Arial" w:hAnsi="Arial" w:cs="Arial"/>
          <w:b/>
          <w:bCs/>
          <w:sz w:val="22"/>
          <w:szCs w:val="22"/>
        </w:rPr>
      </w:pPr>
      <w:r w:rsidRPr="000B2304">
        <w:rPr>
          <w:rFonts w:ascii="Arial" w:hAnsi="Arial" w:cs="Arial"/>
          <w:b/>
          <w:bCs/>
          <w:sz w:val="22"/>
          <w:szCs w:val="22"/>
        </w:rPr>
        <w:t>Pisarna (prostor 11)</w:t>
      </w:r>
    </w:p>
    <w:p w:rsidR="000B2304" w:rsidRDefault="000B2304" w:rsidP="005B10D7">
      <w:pPr>
        <w:jc w:val="both"/>
        <w:rPr>
          <w:rFonts w:ascii="Arial" w:hAnsi="Arial" w:cs="Arial"/>
          <w:sz w:val="22"/>
          <w:szCs w:val="22"/>
        </w:rPr>
      </w:pPr>
      <w:r>
        <w:rPr>
          <w:rFonts w:ascii="Arial" w:hAnsi="Arial" w:cs="Arial"/>
          <w:sz w:val="22"/>
          <w:szCs w:val="22"/>
        </w:rPr>
        <w:t>Mize, stoli, nizki regali, omare, koši za odpadke, predalniki</w:t>
      </w:r>
    </w:p>
    <w:p w:rsidR="000B2304" w:rsidRDefault="000B2304" w:rsidP="005B10D7">
      <w:pPr>
        <w:jc w:val="both"/>
        <w:rPr>
          <w:rFonts w:ascii="Arial" w:hAnsi="Arial" w:cs="Arial"/>
          <w:sz w:val="22"/>
          <w:szCs w:val="22"/>
        </w:rPr>
      </w:pPr>
    </w:p>
    <w:p w:rsidR="000B2304" w:rsidRPr="000B2304" w:rsidRDefault="000B2304" w:rsidP="000B2304">
      <w:pPr>
        <w:jc w:val="both"/>
        <w:rPr>
          <w:rFonts w:ascii="Arial" w:hAnsi="Arial" w:cs="Arial"/>
          <w:b/>
          <w:bCs/>
          <w:sz w:val="22"/>
          <w:szCs w:val="22"/>
        </w:rPr>
      </w:pPr>
      <w:r w:rsidRPr="000B2304">
        <w:rPr>
          <w:rFonts w:ascii="Arial" w:hAnsi="Arial" w:cs="Arial"/>
          <w:b/>
          <w:bCs/>
          <w:sz w:val="22"/>
          <w:szCs w:val="22"/>
        </w:rPr>
        <w:t>Pisarna (prostor 1</w:t>
      </w:r>
      <w:r>
        <w:rPr>
          <w:rFonts w:ascii="Arial" w:hAnsi="Arial" w:cs="Arial"/>
          <w:b/>
          <w:bCs/>
          <w:sz w:val="22"/>
          <w:szCs w:val="22"/>
        </w:rPr>
        <w:t>2</w:t>
      </w:r>
      <w:r w:rsidRPr="000B2304">
        <w:rPr>
          <w:rFonts w:ascii="Arial" w:hAnsi="Arial" w:cs="Arial"/>
          <w:b/>
          <w:bCs/>
          <w:sz w:val="22"/>
          <w:szCs w:val="22"/>
        </w:rPr>
        <w:t>)</w:t>
      </w:r>
    </w:p>
    <w:p w:rsidR="000B2304" w:rsidRPr="00F862F8" w:rsidRDefault="000B2304" w:rsidP="000B2304">
      <w:pPr>
        <w:jc w:val="both"/>
        <w:rPr>
          <w:rFonts w:ascii="Arial" w:hAnsi="Arial" w:cs="Arial"/>
          <w:sz w:val="22"/>
          <w:szCs w:val="22"/>
        </w:rPr>
      </w:pPr>
      <w:r>
        <w:rPr>
          <w:rFonts w:ascii="Arial" w:hAnsi="Arial" w:cs="Arial"/>
          <w:sz w:val="22"/>
          <w:szCs w:val="22"/>
        </w:rPr>
        <w:t>Mize, stoli, nizki regali, omare, koši za odpadke, predalniki</w:t>
      </w:r>
    </w:p>
    <w:p w:rsidR="000B2304" w:rsidRDefault="000B2304" w:rsidP="005B10D7">
      <w:pPr>
        <w:jc w:val="both"/>
        <w:rPr>
          <w:rFonts w:ascii="Arial" w:hAnsi="Arial" w:cs="Arial"/>
          <w:sz w:val="22"/>
          <w:szCs w:val="22"/>
        </w:rPr>
      </w:pPr>
    </w:p>
    <w:p w:rsidR="000B2304" w:rsidRPr="000B2304" w:rsidRDefault="000B2304" w:rsidP="005B10D7">
      <w:pPr>
        <w:jc w:val="both"/>
        <w:rPr>
          <w:rFonts w:ascii="Arial" w:hAnsi="Arial" w:cs="Arial"/>
          <w:b/>
          <w:bCs/>
          <w:sz w:val="22"/>
          <w:szCs w:val="22"/>
        </w:rPr>
      </w:pPr>
      <w:r w:rsidRPr="000B2304">
        <w:rPr>
          <w:rFonts w:ascii="Arial" w:hAnsi="Arial" w:cs="Arial"/>
          <w:b/>
          <w:bCs/>
          <w:sz w:val="22"/>
          <w:szCs w:val="22"/>
        </w:rPr>
        <w:t>Arhiv (prostor 13)</w:t>
      </w:r>
    </w:p>
    <w:p w:rsidR="000B2304" w:rsidRDefault="000B2304" w:rsidP="005B10D7">
      <w:pPr>
        <w:jc w:val="both"/>
        <w:rPr>
          <w:rFonts w:ascii="Arial" w:hAnsi="Arial" w:cs="Arial"/>
          <w:sz w:val="22"/>
          <w:szCs w:val="22"/>
        </w:rPr>
      </w:pPr>
      <w:r>
        <w:rPr>
          <w:rFonts w:ascii="Arial" w:hAnsi="Arial" w:cs="Arial"/>
          <w:sz w:val="22"/>
          <w:szCs w:val="22"/>
        </w:rPr>
        <w:t>Omare</w:t>
      </w:r>
    </w:p>
    <w:p w:rsidR="000B2304" w:rsidRDefault="000B2304" w:rsidP="005B10D7">
      <w:pPr>
        <w:jc w:val="both"/>
        <w:rPr>
          <w:rFonts w:ascii="Arial" w:hAnsi="Arial" w:cs="Arial"/>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 xml:space="preserve">Garderoba </w:t>
      </w:r>
      <w:r>
        <w:rPr>
          <w:rFonts w:ascii="Arial" w:hAnsi="Arial" w:cs="Arial"/>
          <w:b/>
          <w:sz w:val="22"/>
          <w:szCs w:val="22"/>
        </w:rPr>
        <w:t>- M</w:t>
      </w:r>
      <w:r w:rsidRPr="00F862F8">
        <w:rPr>
          <w:rFonts w:ascii="Arial" w:hAnsi="Arial" w:cs="Arial"/>
          <w:b/>
          <w:sz w:val="22"/>
          <w:szCs w:val="22"/>
        </w:rPr>
        <w:t xml:space="preserve"> (p</w:t>
      </w:r>
      <w:r>
        <w:rPr>
          <w:rFonts w:ascii="Arial" w:hAnsi="Arial" w:cs="Arial"/>
          <w:b/>
          <w:sz w:val="22"/>
          <w:szCs w:val="22"/>
        </w:rPr>
        <w:t>r</w:t>
      </w:r>
      <w:r w:rsidRPr="00F862F8">
        <w:rPr>
          <w:rFonts w:ascii="Arial" w:hAnsi="Arial" w:cs="Arial"/>
          <w:b/>
          <w:sz w:val="22"/>
          <w:szCs w:val="22"/>
        </w:rPr>
        <w:t xml:space="preserve">ostor </w:t>
      </w:r>
      <w:r>
        <w:rPr>
          <w:rFonts w:ascii="Arial" w:hAnsi="Arial" w:cs="Arial"/>
          <w:b/>
          <w:sz w:val="22"/>
          <w:szCs w:val="22"/>
        </w:rPr>
        <w:t>14</w:t>
      </w:r>
      <w:r w:rsidRPr="00F862F8">
        <w:rPr>
          <w:rFonts w:ascii="Arial" w:hAnsi="Arial" w:cs="Arial"/>
          <w:b/>
          <w:sz w:val="22"/>
          <w:szCs w:val="22"/>
        </w:rPr>
        <w:t>)</w:t>
      </w:r>
    </w:p>
    <w:p w:rsidR="000B2304" w:rsidRDefault="000B2304" w:rsidP="000B2304">
      <w:pPr>
        <w:jc w:val="both"/>
        <w:rPr>
          <w:rFonts w:ascii="Arial" w:hAnsi="Arial" w:cs="Arial"/>
          <w:sz w:val="22"/>
          <w:szCs w:val="22"/>
        </w:rPr>
      </w:pPr>
      <w:r w:rsidRPr="00F862F8">
        <w:rPr>
          <w:rFonts w:ascii="Arial" w:hAnsi="Arial" w:cs="Arial"/>
          <w:sz w:val="22"/>
          <w:szCs w:val="22"/>
        </w:rPr>
        <w:t xml:space="preserve">Klopi, </w:t>
      </w:r>
      <w:r>
        <w:rPr>
          <w:rFonts w:ascii="Arial" w:hAnsi="Arial" w:cs="Arial"/>
          <w:sz w:val="22"/>
          <w:szCs w:val="22"/>
        </w:rPr>
        <w:t>garderobne omarice</w:t>
      </w:r>
      <w:r w:rsidRPr="00F862F8">
        <w:rPr>
          <w:rFonts w:ascii="Arial" w:hAnsi="Arial" w:cs="Arial"/>
          <w:sz w:val="22"/>
          <w:szCs w:val="22"/>
        </w:rPr>
        <w:t xml:space="preserve"> in koš za odpadke</w:t>
      </w:r>
    </w:p>
    <w:p w:rsidR="000B2304" w:rsidRPr="00F862F8" w:rsidRDefault="000B2304" w:rsidP="000B2304">
      <w:pPr>
        <w:jc w:val="both"/>
        <w:rPr>
          <w:rFonts w:ascii="Arial" w:hAnsi="Arial" w:cs="Arial"/>
          <w:b/>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 xml:space="preserve">Garderoba </w:t>
      </w:r>
      <w:r>
        <w:rPr>
          <w:rFonts w:ascii="Arial" w:hAnsi="Arial" w:cs="Arial"/>
          <w:b/>
          <w:sz w:val="22"/>
          <w:szCs w:val="22"/>
        </w:rPr>
        <w:t>- Ž</w:t>
      </w:r>
      <w:r w:rsidRPr="00F862F8">
        <w:rPr>
          <w:rFonts w:ascii="Arial" w:hAnsi="Arial" w:cs="Arial"/>
          <w:b/>
          <w:sz w:val="22"/>
          <w:szCs w:val="22"/>
        </w:rPr>
        <w:t xml:space="preserve"> (p</w:t>
      </w:r>
      <w:r>
        <w:rPr>
          <w:rFonts w:ascii="Arial" w:hAnsi="Arial" w:cs="Arial"/>
          <w:b/>
          <w:sz w:val="22"/>
          <w:szCs w:val="22"/>
        </w:rPr>
        <w:t>r</w:t>
      </w:r>
      <w:r w:rsidRPr="00F862F8">
        <w:rPr>
          <w:rFonts w:ascii="Arial" w:hAnsi="Arial" w:cs="Arial"/>
          <w:b/>
          <w:sz w:val="22"/>
          <w:szCs w:val="22"/>
        </w:rPr>
        <w:t xml:space="preserve">ostor </w:t>
      </w:r>
      <w:r>
        <w:rPr>
          <w:rFonts w:ascii="Arial" w:hAnsi="Arial" w:cs="Arial"/>
          <w:b/>
          <w:sz w:val="22"/>
          <w:szCs w:val="22"/>
        </w:rPr>
        <w:t>15</w:t>
      </w:r>
      <w:r w:rsidRPr="00F862F8">
        <w:rPr>
          <w:rFonts w:ascii="Arial" w:hAnsi="Arial" w:cs="Arial"/>
          <w:b/>
          <w:sz w:val="22"/>
          <w:szCs w:val="22"/>
        </w:rPr>
        <w:t>)</w:t>
      </w:r>
    </w:p>
    <w:p w:rsidR="000B2304" w:rsidRDefault="000B2304" w:rsidP="000B2304">
      <w:pPr>
        <w:jc w:val="both"/>
        <w:rPr>
          <w:rFonts w:ascii="Arial" w:hAnsi="Arial" w:cs="Arial"/>
          <w:sz w:val="22"/>
          <w:szCs w:val="22"/>
        </w:rPr>
      </w:pPr>
      <w:r w:rsidRPr="00F862F8">
        <w:rPr>
          <w:rFonts w:ascii="Arial" w:hAnsi="Arial" w:cs="Arial"/>
          <w:sz w:val="22"/>
          <w:szCs w:val="22"/>
        </w:rPr>
        <w:t xml:space="preserve">Klopi, </w:t>
      </w:r>
      <w:r>
        <w:rPr>
          <w:rFonts w:ascii="Arial" w:hAnsi="Arial" w:cs="Arial"/>
          <w:sz w:val="22"/>
          <w:szCs w:val="22"/>
        </w:rPr>
        <w:t>garderobne omarice</w:t>
      </w:r>
      <w:r w:rsidRPr="00F862F8">
        <w:rPr>
          <w:rFonts w:ascii="Arial" w:hAnsi="Arial" w:cs="Arial"/>
          <w:sz w:val="22"/>
          <w:szCs w:val="22"/>
        </w:rPr>
        <w:t xml:space="preserve"> in koš za odpadke</w:t>
      </w:r>
    </w:p>
    <w:p w:rsidR="000B2304" w:rsidRDefault="000B2304" w:rsidP="005B10D7">
      <w:pPr>
        <w:jc w:val="both"/>
        <w:rPr>
          <w:rFonts w:ascii="Arial" w:hAnsi="Arial" w:cs="Arial"/>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Garderoba 1 (prostor 16)</w:t>
      </w:r>
    </w:p>
    <w:p w:rsidR="000B2304" w:rsidRPr="00F862F8" w:rsidRDefault="000B2304" w:rsidP="000B2304">
      <w:pPr>
        <w:jc w:val="both"/>
        <w:rPr>
          <w:rFonts w:ascii="Arial" w:hAnsi="Arial" w:cs="Arial"/>
          <w:sz w:val="22"/>
          <w:szCs w:val="22"/>
        </w:rPr>
      </w:pPr>
      <w:r w:rsidRPr="00F862F8">
        <w:rPr>
          <w:rFonts w:ascii="Arial" w:hAnsi="Arial" w:cs="Arial"/>
          <w:sz w:val="22"/>
          <w:szCs w:val="22"/>
        </w:rPr>
        <w:t>Klopi z obešalniki, garderobni element z ogledalom in koš za odpadke</w:t>
      </w:r>
    </w:p>
    <w:p w:rsidR="000B2304" w:rsidRPr="00F862F8" w:rsidRDefault="000B2304" w:rsidP="000B2304">
      <w:pPr>
        <w:jc w:val="both"/>
        <w:rPr>
          <w:rFonts w:ascii="Arial" w:hAnsi="Arial" w:cs="Arial"/>
          <w:b/>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Garderoba 2 (prostor 19)</w:t>
      </w:r>
    </w:p>
    <w:p w:rsidR="000B2304" w:rsidRPr="00F862F8" w:rsidRDefault="000B2304" w:rsidP="000B2304">
      <w:pPr>
        <w:jc w:val="both"/>
        <w:rPr>
          <w:rFonts w:ascii="Arial" w:hAnsi="Arial" w:cs="Arial"/>
          <w:sz w:val="22"/>
          <w:szCs w:val="22"/>
        </w:rPr>
      </w:pPr>
      <w:r w:rsidRPr="00F862F8">
        <w:rPr>
          <w:rFonts w:ascii="Arial" w:hAnsi="Arial" w:cs="Arial"/>
          <w:sz w:val="22"/>
          <w:szCs w:val="22"/>
        </w:rPr>
        <w:t>Klopi z obešalniki, garderobni element z ogledalom in koš za odpadke</w:t>
      </w:r>
    </w:p>
    <w:p w:rsidR="000B2304" w:rsidRPr="00F862F8" w:rsidRDefault="000B2304" w:rsidP="000B2304">
      <w:pPr>
        <w:jc w:val="both"/>
        <w:rPr>
          <w:rFonts w:ascii="Arial" w:hAnsi="Arial" w:cs="Arial"/>
          <w:b/>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Garderoba 3 (prostor 20)</w:t>
      </w:r>
    </w:p>
    <w:p w:rsidR="000B2304" w:rsidRPr="00F862F8" w:rsidRDefault="000B2304" w:rsidP="000B2304">
      <w:pPr>
        <w:jc w:val="both"/>
        <w:rPr>
          <w:rFonts w:ascii="Arial" w:hAnsi="Arial" w:cs="Arial"/>
          <w:sz w:val="22"/>
          <w:szCs w:val="22"/>
        </w:rPr>
      </w:pPr>
      <w:r w:rsidRPr="00F862F8">
        <w:rPr>
          <w:rFonts w:ascii="Arial" w:hAnsi="Arial" w:cs="Arial"/>
          <w:sz w:val="22"/>
          <w:szCs w:val="22"/>
        </w:rPr>
        <w:t>Klopi z obešalniki, garderobni element z ogledalom in koš za odpadke</w:t>
      </w:r>
    </w:p>
    <w:p w:rsidR="000B2304" w:rsidRDefault="000B2304" w:rsidP="000B2304">
      <w:pPr>
        <w:jc w:val="both"/>
        <w:rPr>
          <w:rFonts w:ascii="Arial" w:hAnsi="Arial" w:cs="Arial"/>
          <w:b/>
          <w:sz w:val="22"/>
          <w:szCs w:val="22"/>
        </w:rPr>
      </w:pPr>
    </w:p>
    <w:p w:rsidR="000B2304" w:rsidRDefault="000B2304" w:rsidP="000B2304">
      <w:pPr>
        <w:jc w:val="both"/>
        <w:rPr>
          <w:rFonts w:ascii="Arial" w:hAnsi="Arial" w:cs="Arial"/>
          <w:b/>
          <w:sz w:val="22"/>
          <w:szCs w:val="22"/>
        </w:rPr>
      </w:pPr>
      <w:r>
        <w:rPr>
          <w:rFonts w:ascii="Arial" w:hAnsi="Arial" w:cs="Arial"/>
          <w:b/>
          <w:sz w:val="22"/>
          <w:szCs w:val="22"/>
        </w:rPr>
        <w:t>Prostor za čistila (prostor 24)</w:t>
      </w:r>
    </w:p>
    <w:p w:rsidR="000B2304" w:rsidRPr="000B2304" w:rsidRDefault="000B2304" w:rsidP="000B2304">
      <w:pPr>
        <w:jc w:val="both"/>
        <w:rPr>
          <w:rFonts w:ascii="Arial" w:hAnsi="Arial" w:cs="Arial"/>
          <w:bCs/>
          <w:sz w:val="22"/>
          <w:szCs w:val="22"/>
        </w:rPr>
      </w:pPr>
      <w:r w:rsidRPr="000B2304">
        <w:rPr>
          <w:rFonts w:ascii="Arial" w:hAnsi="Arial" w:cs="Arial"/>
          <w:bCs/>
          <w:sz w:val="22"/>
          <w:szCs w:val="22"/>
        </w:rPr>
        <w:t>Omare, koš za odpadke</w:t>
      </w:r>
    </w:p>
    <w:p w:rsidR="000B2304" w:rsidRPr="00F862F8" w:rsidRDefault="000B2304" w:rsidP="000B2304">
      <w:pPr>
        <w:jc w:val="both"/>
        <w:rPr>
          <w:rFonts w:ascii="Arial" w:hAnsi="Arial" w:cs="Arial"/>
          <w:b/>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Garderoba 4 (prostor 25)</w:t>
      </w:r>
    </w:p>
    <w:p w:rsidR="000B2304" w:rsidRPr="00F862F8" w:rsidRDefault="000B2304" w:rsidP="000B2304">
      <w:pPr>
        <w:jc w:val="both"/>
        <w:rPr>
          <w:rFonts w:ascii="Arial" w:hAnsi="Arial" w:cs="Arial"/>
          <w:b/>
          <w:sz w:val="22"/>
          <w:szCs w:val="22"/>
        </w:rPr>
      </w:pPr>
      <w:r w:rsidRPr="00F862F8">
        <w:rPr>
          <w:rFonts w:ascii="Arial" w:hAnsi="Arial" w:cs="Arial"/>
          <w:sz w:val="22"/>
          <w:szCs w:val="22"/>
        </w:rPr>
        <w:t>Klopi z obešalniki, garderobni element z ogledalom in koš za odpadke</w:t>
      </w:r>
    </w:p>
    <w:p w:rsidR="000B2304" w:rsidRPr="00F862F8" w:rsidRDefault="000B2304" w:rsidP="000B2304">
      <w:pPr>
        <w:jc w:val="both"/>
        <w:rPr>
          <w:rFonts w:ascii="Arial" w:hAnsi="Arial" w:cs="Arial"/>
          <w:b/>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Garderoba 5 (prostor 26)</w:t>
      </w:r>
    </w:p>
    <w:p w:rsidR="000B2304" w:rsidRPr="00F862F8" w:rsidRDefault="000B2304" w:rsidP="000B2304">
      <w:pPr>
        <w:jc w:val="both"/>
        <w:rPr>
          <w:rFonts w:ascii="Arial" w:hAnsi="Arial" w:cs="Arial"/>
          <w:b/>
          <w:sz w:val="22"/>
          <w:szCs w:val="22"/>
        </w:rPr>
      </w:pPr>
      <w:r w:rsidRPr="00F862F8">
        <w:rPr>
          <w:rFonts w:ascii="Arial" w:hAnsi="Arial" w:cs="Arial"/>
          <w:sz w:val="22"/>
          <w:szCs w:val="22"/>
        </w:rPr>
        <w:t>Klopi z obešalniki, garderobni element z ogledalom in koš za odpadke</w:t>
      </w:r>
    </w:p>
    <w:p w:rsidR="000B2304" w:rsidRPr="00F862F8" w:rsidRDefault="000B2304" w:rsidP="000B2304">
      <w:pPr>
        <w:jc w:val="both"/>
        <w:rPr>
          <w:rFonts w:ascii="Arial" w:hAnsi="Arial" w:cs="Arial"/>
          <w:b/>
          <w:sz w:val="22"/>
          <w:szCs w:val="22"/>
        </w:rPr>
      </w:pPr>
    </w:p>
    <w:p w:rsidR="000B2304" w:rsidRPr="00F862F8" w:rsidRDefault="000B2304" w:rsidP="000B2304">
      <w:pPr>
        <w:jc w:val="both"/>
        <w:rPr>
          <w:rFonts w:ascii="Arial" w:hAnsi="Arial" w:cs="Arial"/>
          <w:b/>
          <w:sz w:val="22"/>
          <w:szCs w:val="22"/>
        </w:rPr>
      </w:pPr>
      <w:r w:rsidRPr="00F862F8">
        <w:rPr>
          <w:rFonts w:ascii="Arial" w:hAnsi="Arial" w:cs="Arial"/>
          <w:b/>
          <w:sz w:val="22"/>
          <w:szCs w:val="22"/>
        </w:rPr>
        <w:t>Garderoba 6 (prostor 27)</w:t>
      </w:r>
    </w:p>
    <w:p w:rsidR="000B2304" w:rsidRDefault="000B2304" w:rsidP="000B2304">
      <w:pPr>
        <w:jc w:val="both"/>
        <w:rPr>
          <w:rFonts w:ascii="Arial" w:hAnsi="Arial" w:cs="Arial"/>
          <w:sz w:val="22"/>
          <w:szCs w:val="22"/>
        </w:rPr>
      </w:pPr>
      <w:r w:rsidRPr="00F862F8">
        <w:rPr>
          <w:rFonts w:ascii="Arial" w:hAnsi="Arial" w:cs="Arial"/>
          <w:sz w:val="22"/>
          <w:szCs w:val="22"/>
        </w:rPr>
        <w:t>Klopi z obešalniki, garderobni element z ogledalom in koš za odpadke</w:t>
      </w:r>
    </w:p>
    <w:p w:rsidR="000B2304" w:rsidRDefault="000B2304" w:rsidP="005B10D7">
      <w:pPr>
        <w:jc w:val="both"/>
        <w:rPr>
          <w:rFonts w:ascii="Arial" w:hAnsi="Arial" w:cs="Arial"/>
          <w:sz w:val="22"/>
          <w:szCs w:val="22"/>
        </w:rPr>
      </w:pPr>
    </w:p>
    <w:p w:rsidR="000B2304" w:rsidRDefault="000B2304" w:rsidP="005B10D7">
      <w:pPr>
        <w:jc w:val="both"/>
        <w:rPr>
          <w:rFonts w:ascii="Arial" w:hAnsi="Arial" w:cs="Arial"/>
          <w:sz w:val="22"/>
          <w:szCs w:val="22"/>
        </w:rPr>
      </w:pPr>
    </w:p>
    <w:p w:rsidR="000B2304" w:rsidRDefault="000B2304" w:rsidP="005B10D7">
      <w:pPr>
        <w:jc w:val="both"/>
        <w:rPr>
          <w:rFonts w:ascii="Arial" w:hAnsi="Arial" w:cs="Arial"/>
          <w:sz w:val="22"/>
          <w:szCs w:val="22"/>
        </w:rPr>
      </w:pPr>
    </w:p>
    <w:p w:rsidR="000B2304" w:rsidRPr="00F862F8" w:rsidRDefault="000B2304" w:rsidP="005B10D7">
      <w:pPr>
        <w:jc w:val="both"/>
        <w:rPr>
          <w:rFonts w:ascii="Arial" w:hAnsi="Arial" w:cs="Arial"/>
          <w:sz w:val="22"/>
          <w:szCs w:val="22"/>
        </w:rPr>
      </w:pPr>
    </w:p>
    <w:p w:rsidR="005B10D7" w:rsidRPr="00F862F8" w:rsidRDefault="005B10D7" w:rsidP="00463B6A">
      <w:pPr>
        <w:jc w:val="both"/>
        <w:rPr>
          <w:rFonts w:ascii="Arial" w:hAnsi="Arial" w:cs="Arial"/>
          <w:b/>
          <w:sz w:val="22"/>
          <w:szCs w:val="22"/>
        </w:rPr>
      </w:pPr>
    </w:p>
    <w:p w:rsidR="005706E3" w:rsidRPr="005706E3" w:rsidRDefault="005706E3" w:rsidP="005706E3">
      <w:pPr>
        <w:pStyle w:val="GLAVA11"/>
        <w:numPr>
          <w:ilvl w:val="1"/>
          <w:numId w:val="31"/>
        </w:numPr>
        <w:shd w:val="clear" w:color="auto" w:fill="F55F23"/>
        <w:rPr>
          <w:rFonts w:ascii="Arial" w:hAnsi="Arial" w:cs="Arial"/>
          <w:b/>
          <w:bCs/>
          <w:sz w:val="22"/>
          <w:szCs w:val="22"/>
        </w:rPr>
      </w:pPr>
      <w:r w:rsidRPr="005706E3">
        <w:rPr>
          <w:rFonts w:ascii="Arial" w:hAnsi="Arial" w:cs="Arial"/>
          <w:b/>
          <w:bCs/>
          <w:sz w:val="22"/>
          <w:szCs w:val="22"/>
        </w:rPr>
        <w:t>SPLOŠNI OPIS OPREME PO NAROČILU</w:t>
      </w:r>
    </w:p>
    <w:p w:rsidR="00463B6A" w:rsidRPr="00F862F8" w:rsidRDefault="00463B6A" w:rsidP="00463B6A">
      <w:pPr>
        <w:jc w:val="both"/>
        <w:rPr>
          <w:rFonts w:ascii="Arial" w:hAnsi="Arial" w:cs="Arial"/>
          <w:sz w:val="22"/>
          <w:szCs w:val="22"/>
        </w:rPr>
      </w:pPr>
    </w:p>
    <w:p w:rsidR="00D04A34" w:rsidRPr="00F862F8" w:rsidRDefault="00FC1DAC" w:rsidP="00463B6A">
      <w:pPr>
        <w:jc w:val="both"/>
        <w:rPr>
          <w:rFonts w:ascii="Arial" w:hAnsi="Arial" w:cs="Arial"/>
          <w:sz w:val="22"/>
          <w:szCs w:val="22"/>
        </w:rPr>
      </w:pPr>
      <w:r w:rsidRPr="00F862F8">
        <w:rPr>
          <w:rFonts w:ascii="Arial" w:hAnsi="Arial" w:cs="Arial"/>
          <w:sz w:val="22"/>
          <w:szCs w:val="22"/>
        </w:rPr>
        <w:t>Nerazdružljivi del p</w:t>
      </w:r>
      <w:r w:rsidR="00D04A34" w:rsidRPr="00F862F8">
        <w:rPr>
          <w:rFonts w:ascii="Arial" w:hAnsi="Arial" w:cs="Arial"/>
          <w:sz w:val="22"/>
          <w:szCs w:val="22"/>
        </w:rPr>
        <w:t>rojekt</w:t>
      </w:r>
      <w:r w:rsidRPr="00F862F8">
        <w:rPr>
          <w:rFonts w:ascii="Arial" w:hAnsi="Arial" w:cs="Arial"/>
          <w:sz w:val="22"/>
          <w:szCs w:val="22"/>
        </w:rPr>
        <w:t>a</w:t>
      </w:r>
      <w:r w:rsidR="00D04A34" w:rsidRPr="00F862F8">
        <w:rPr>
          <w:rFonts w:ascii="Arial" w:hAnsi="Arial" w:cs="Arial"/>
          <w:sz w:val="22"/>
          <w:szCs w:val="22"/>
        </w:rPr>
        <w:t xml:space="preserve"> opreme obsega </w:t>
      </w:r>
      <w:r w:rsidR="00D04A34" w:rsidRPr="00F862F8">
        <w:rPr>
          <w:rFonts w:ascii="Arial" w:hAnsi="Arial" w:cs="Arial"/>
          <w:b/>
          <w:sz w:val="22"/>
          <w:szCs w:val="22"/>
        </w:rPr>
        <w:t>načrte, detajle</w:t>
      </w:r>
      <w:r w:rsidRPr="00F862F8">
        <w:rPr>
          <w:rFonts w:ascii="Arial" w:hAnsi="Arial" w:cs="Arial"/>
          <w:b/>
          <w:sz w:val="22"/>
          <w:szCs w:val="22"/>
        </w:rPr>
        <w:t xml:space="preserve">, </w:t>
      </w:r>
      <w:r w:rsidR="00214DB1" w:rsidRPr="00F862F8">
        <w:rPr>
          <w:rFonts w:ascii="Arial" w:hAnsi="Arial" w:cs="Arial"/>
          <w:b/>
          <w:sz w:val="22"/>
          <w:szCs w:val="22"/>
        </w:rPr>
        <w:t>in popis</w:t>
      </w:r>
      <w:r w:rsidR="00214DB1" w:rsidRPr="00F862F8">
        <w:rPr>
          <w:rFonts w:ascii="Arial" w:hAnsi="Arial" w:cs="Arial"/>
          <w:sz w:val="22"/>
          <w:szCs w:val="22"/>
        </w:rPr>
        <w:t xml:space="preserve"> </w:t>
      </w:r>
      <w:r w:rsidR="00825437" w:rsidRPr="00F862F8">
        <w:rPr>
          <w:rFonts w:ascii="Arial" w:hAnsi="Arial" w:cs="Arial"/>
          <w:sz w:val="22"/>
          <w:szCs w:val="22"/>
        </w:rPr>
        <w:t>notranje</w:t>
      </w:r>
      <w:r w:rsidR="00D04A34" w:rsidRPr="00F862F8">
        <w:rPr>
          <w:rFonts w:ascii="Arial" w:hAnsi="Arial" w:cs="Arial"/>
          <w:sz w:val="22"/>
          <w:szCs w:val="22"/>
        </w:rPr>
        <w:t xml:space="preserve"> opreme. Vse mere je potrebno pred izvedbo </w:t>
      </w:r>
      <w:r w:rsidR="00214DB1" w:rsidRPr="00F862F8">
        <w:rPr>
          <w:rFonts w:ascii="Arial" w:hAnsi="Arial" w:cs="Arial"/>
          <w:sz w:val="22"/>
          <w:szCs w:val="22"/>
        </w:rPr>
        <w:t>preveriti</w:t>
      </w:r>
      <w:r w:rsidR="00D04A34" w:rsidRPr="00F862F8">
        <w:rPr>
          <w:rFonts w:ascii="Arial" w:hAnsi="Arial" w:cs="Arial"/>
          <w:sz w:val="22"/>
          <w:szCs w:val="22"/>
        </w:rPr>
        <w:t xml:space="preserve"> na mestu</w:t>
      </w:r>
      <w:r w:rsidR="00214DB1" w:rsidRPr="00F862F8">
        <w:rPr>
          <w:rFonts w:ascii="Arial" w:hAnsi="Arial" w:cs="Arial"/>
          <w:sz w:val="22"/>
          <w:szCs w:val="22"/>
        </w:rPr>
        <w:t xml:space="preserve"> samem</w:t>
      </w:r>
      <w:r w:rsidR="00D04A34" w:rsidRPr="00F862F8">
        <w:rPr>
          <w:rFonts w:ascii="Arial" w:hAnsi="Arial" w:cs="Arial"/>
          <w:sz w:val="22"/>
          <w:szCs w:val="22"/>
        </w:rPr>
        <w:t xml:space="preserve">, </w:t>
      </w:r>
      <w:r w:rsidR="00214DB1" w:rsidRPr="00F862F8">
        <w:rPr>
          <w:rFonts w:ascii="Arial" w:hAnsi="Arial" w:cs="Arial"/>
          <w:sz w:val="22"/>
          <w:szCs w:val="22"/>
        </w:rPr>
        <w:t>morebitne spremembe oz. prilagoditve</w:t>
      </w:r>
      <w:r w:rsidR="00D04A34" w:rsidRPr="00F862F8">
        <w:rPr>
          <w:rFonts w:ascii="Arial" w:hAnsi="Arial" w:cs="Arial"/>
          <w:sz w:val="22"/>
          <w:szCs w:val="22"/>
        </w:rPr>
        <w:t xml:space="preserve"> je potrebno </w:t>
      </w:r>
      <w:r w:rsidR="00214DB1" w:rsidRPr="00F862F8">
        <w:rPr>
          <w:rFonts w:ascii="Arial" w:hAnsi="Arial" w:cs="Arial"/>
          <w:sz w:val="22"/>
          <w:szCs w:val="22"/>
        </w:rPr>
        <w:t>uskladiti</w:t>
      </w:r>
      <w:r w:rsidR="00D04A34" w:rsidRPr="00F862F8">
        <w:rPr>
          <w:rFonts w:ascii="Arial" w:hAnsi="Arial" w:cs="Arial"/>
          <w:sz w:val="22"/>
          <w:szCs w:val="22"/>
        </w:rPr>
        <w:t xml:space="preserve"> s</w:t>
      </w:r>
      <w:r w:rsidR="00214DB1" w:rsidRPr="00F862F8">
        <w:rPr>
          <w:rFonts w:ascii="Arial" w:hAnsi="Arial" w:cs="Arial"/>
          <w:sz w:val="22"/>
          <w:szCs w:val="22"/>
        </w:rPr>
        <w:t xml:space="preserve"> </w:t>
      </w:r>
      <w:r w:rsidR="00D04A34" w:rsidRPr="00F862F8">
        <w:rPr>
          <w:rFonts w:ascii="Arial" w:hAnsi="Arial" w:cs="Arial"/>
          <w:sz w:val="22"/>
          <w:szCs w:val="22"/>
        </w:rPr>
        <w:t xml:space="preserve">projektantom. </w:t>
      </w:r>
    </w:p>
    <w:p w:rsidR="00463B6A" w:rsidRPr="00F862F8" w:rsidRDefault="00463B6A" w:rsidP="00463B6A">
      <w:pPr>
        <w:jc w:val="both"/>
        <w:rPr>
          <w:rFonts w:ascii="Arial" w:hAnsi="Arial" w:cs="Arial"/>
          <w:sz w:val="22"/>
          <w:szCs w:val="22"/>
        </w:rPr>
      </w:pPr>
    </w:p>
    <w:p w:rsidR="00D04A34" w:rsidRPr="00F862F8" w:rsidRDefault="00D04A34" w:rsidP="00463B6A">
      <w:pPr>
        <w:jc w:val="both"/>
        <w:rPr>
          <w:rFonts w:ascii="Arial" w:hAnsi="Arial" w:cs="Arial"/>
          <w:sz w:val="22"/>
          <w:szCs w:val="22"/>
        </w:rPr>
      </w:pPr>
      <w:r w:rsidRPr="00F862F8">
        <w:rPr>
          <w:rFonts w:ascii="Arial" w:hAnsi="Arial" w:cs="Arial"/>
          <w:sz w:val="22"/>
          <w:szCs w:val="22"/>
        </w:rPr>
        <w:t>Barve za posamezne elemente in površinske obdelave (</w:t>
      </w:r>
      <w:proofErr w:type="spellStart"/>
      <w:r w:rsidRPr="00F862F8">
        <w:rPr>
          <w:rFonts w:ascii="Arial" w:hAnsi="Arial" w:cs="Arial"/>
          <w:sz w:val="22"/>
          <w:szCs w:val="22"/>
        </w:rPr>
        <w:t>ultrapas</w:t>
      </w:r>
      <w:proofErr w:type="spellEnd"/>
      <w:r w:rsidRPr="00F862F8">
        <w:rPr>
          <w:rFonts w:ascii="Arial" w:hAnsi="Arial" w:cs="Arial"/>
          <w:sz w:val="22"/>
          <w:szCs w:val="22"/>
        </w:rPr>
        <w:t xml:space="preserve">, oplesk, </w:t>
      </w:r>
      <w:proofErr w:type="spellStart"/>
      <w:r w:rsidRPr="00F862F8">
        <w:rPr>
          <w:rFonts w:ascii="Arial" w:hAnsi="Arial" w:cs="Arial"/>
          <w:sz w:val="22"/>
          <w:szCs w:val="22"/>
        </w:rPr>
        <w:t>itd</w:t>
      </w:r>
      <w:proofErr w:type="spellEnd"/>
      <w:r w:rsidRPr="00F862F8">
        <w:rPr>
          <w:rFonts w:ascii="Arial" w:hAnsi="Arial" w:cs="Arial"/>
          <w:sz w:val="22"/>
          <w:szCs w:val="22"/>
        </w:rPr>
        <w:t xml:space="preserve">) poda projektant. </w:t>
      </w:r>
      <w:r w:rsidR="00673FD4" w:rsidRPr="00F862F8">
        <w:rPr>
          <w:rFonts w:ascii="Arial" w:hAnsi="Arial" w:cs="Arial"/>
          <w:sz w:val="22"/>
          <w:szCs w:val="22"/>
        </w:rPr>
        <w:t xml:space="preserve">Barva ABS </w:t>
      </w:r>
      <w:proofErr w:type="spellStart"/>
      <w:r w:rsidR="00673FD4" w:rsidRPr="00F862F8">
        <w:rPr>
          <w:rFonts w:ascii="Arial" w:hAnsi="Arial" w:cs="Arial"/>
          <w:sz w:val="22"/>
          <w:szCs w:val="22"/>
        </w:rPr>
        <w:t>nalimkov</w:t>
      </w:r>
      <w:proofErr w:type="spellEnd"/>
      <w:r w:rsidR="00673FD4" w:rsidRPr="00F862F8">
        <w:rPr>
          <w:rFonts w:ascii="Arial" w:hAnsi="Arial" w:cs="Arial"/>
          <w:sz w:val="22"/>
          <w:szCs w:val="22"/>
        </w:rPr>
        <w:t xml:space="preserve"> je vedno enaka </w:t>
      </w:r>
      <w:proofErr w:type="spellStart"/>
      <w:r w:rsidR="00673FD4" w:rsidRPr="00F862F8">
        <w:rPr>
          <w:rFonts w:ascii="Arial" w:hAnsi="Arial" w:cs="Arial"/>
          <w:sz w:val="22"/>
          <w:szCs w:val="22"/>
        </w:rPr>
        <w:t>ultrapasu</w:t>
      </w:r>
      <w:proofErr w:type="spellEnd"/>
      <w:r w:rsidR="00673FD4" w:rsidRPr="00F862F8">
        <w:rPr>
          <w:rFonts w:ascii="Arial" w:hAnsi="Arial" w:cs="Arial"/>
          <w:sz w:val="22"/>
          <w:szCs w:val="22"/>
        </w:rPr>
        <w:t xml:space="preserve"> določenega elementa.</w:t>
      </w:r>
    </w:p>
    <w:p w:rsidR="00463B6A" w:rsidRPr="00F862F8" w:rsidRDefault="00463B6A" w:rsidP="00463B6A">
      <w:pPr>
        <w:jc w:val="both"/>
        <w:rPr>
          <w:rFonts w:ascii="Arial" w:hAnsi="Arial" w:cs="Arial"/>
          <w:sz w:val="22"/>
          <w:szCs w:val="22"/>
        </w:rPr>
      </w:pPr>
    </w:p>
    <w:p w:rsidR="00825437" w:rsidRPr="00F862F8" w:rsidRDefault="00825437" w:rsidP="00463B6A">
      <w:pPr>
        <w:jc w:val="both"/>
        <w:rPr>
          <w:rFonts w:ascii="Arial" w:hAnsi="Arial" w:cs="Arial"/>
          <w:sz w:val="22"/>
          <w:szCs w:val="22"/>
        </w:rPr>
      </w:pPr>
      <w:r w:rsidRPr="00F862F8">
        <w:rPr>
          <w:rFonts w:ascii="Arial" w:hAnsi="Arial" w:cs="Arial"/>
          <w:sz w:val="22"/>
          <w:szCs w:val="22"/>
        </w:rPr>
        <w:t xml:space="preserve">Dela morajo biti izvedena strokovno pravilno in iz najkvalitetnejših materialov, skladno z veljavnimi tehničnimi predpisi in SIST-i, </w:t>
      </w:r>
      <w:proofErr w:type="spellStart"/>
      <w:r w:rsidRPr="00F862F8">
        <w:rPr>
          <w:rFonts w:ascii="Arial" w:hAnsi="Arial" w:cs="Arial"/>
          <w:sz w:val="22"/>
          <w:szCs w:val="22"/>
        </w:rPr>
        <w:t>oz</w:t>
      </w:r>
      <w:proofErr w:type="spellEnd"/>
      <w:r w:rsidRPr="00F862F8">
        <w:rPr>
          <w:rFonts w:ascii="Arial" w:hAnsi="Arial" w:cs="Arial"/>
          <w:sz w:val="22"/>
          <w:szCs w:val="22"/>
        </w:rPr>
        <w:t xml:space="preserve"> po potrebi z mednarodnimi standardi.</w:t>
      </w:r>
    </w:p>
    <w:p w:rsidR="00825437" w:rsidRPr="00F862F8" w:rsidRDefault="00825437" w:rsidP="00463B6A">
      <w:pPr>
        <w:jc w:val="both"/>
        <w:rPr>
          <w:rFonts w:ascii="Arial" w:hAnsi="Arial" w:cs="Arial"/>
          <w:sz w:val="22"/>
          <w:szCs w:val="22"/>
        </w:rPr>
      </w:pPr>
    </w:p>
    <w:p w:rsidR="009E5118" w:rsidRPr="00F862F8" w:rsidRDefault="009E5118" w:rsidP="00463B6A">
      <w:pPr>
        <w:jc w:val="both"/>
        <w:rPr>
          <w:rFonts w:ascii="Arial" w:hAnsi="Arial" w:cs="Arial"/>
          <w:bCs/>
          <w:sz w:val="22"/>
          <w:szCs w:val="22"/>
        </w:rPr>
      </w:pPr>
      <w:r w:rsidRPr="00F862F8">
        <w:rPr>
          <w:rFonts w:ascii="Arial" w:hAnsi="Arial" w:cs="Arial"/>
          <w:bCs/>
          <w:sz w:val="22"/>
          <w:szCs w:val="22"/>
        </w:rPr>
        <w:t>Pri izdelavi in izbiri materialov je potrebno upoštevati:</w:t>
      </w:r>
    </w:p>
    <w:p w:rsidR="009E5118" w:rsidRPr="00F862F8" w:rsidRDefault="009E5118" w:rsidP="00463B6A">
      <w:pPr>
        <w:jc w:val="both"/>
        <w:rPr>
          <w:rFonts w:ascii="Arial" w:hAnsi="Arial" w:cs="Arial"/>
          <w:b/>
          <w:sz w:val="22"/>
          <w:szCs w:val="22"/>
        </w:rPr>
      </w:pPr>
    </w:p>
    <w:p w:rsidR="009E5118" w:rsidRPr="00F862F8" w:rsidRDefault="009F2564" w:rsidP="00463B6A">
      <w:pPr>
        <w:jc w:val="both"/>
        <w:rPr>
          <w:rFonts w:ascii="Arial" w:hAnsi="Arial" w:cs="Arial"/>
          <w:b/>
          <w:sz w:val="22"/>
          <w:szCs w:val="22"/>
        </w:rPr>
      </w:pPr>
      <w:r w:rsidRPr="00F862F8">
        <w:rPr>
          <w:rFonts w:ascii="Arial" w:hAnsi="Arial" w:cs="Arial"/>
          <w:b/>
          <w:sz w:val="22"/>
          <w:szCs w:val="22"/>
        </w:rPr>
        <w:t>Govorniški pult</w:t>
      </w:r>
    </w:p>
    <w:p w:rsidR="009E5118" w:rsidRPr="00F862F8" w:rsidRDefault="009E5118" w:rsidP="00463B6A">
      <w:pPr>
        <w:jc w:val="both"/>
        <w:rPr>
          <w:rFonts w:ascii="Arial" w:hAnsi="Arial" w:cs="Arial"/>
          <w:sz w:val="22"/>
          <w:szCs w:val="22"/>
        </w:rPr>
      </w:pPr>
      <w:r w:rsidRPr="00F862F8">
        <w:rPr>
          <w:rFonts w:ascii="Arial" w:hAnsi="Arial" w:cs="Arial"/>
          <w:sz w:val="22"/>
          <w:szCs w:val="22"/>
        </w:rPr>
        <w:t>Delovna površina</w:t>
      </w:r>
      <w:r w:rsidR="009F2564" w:rsidRPr="00F862F8">
        <w:rPr>
          <w:rFonts w:ascii="Arial" w:hAnsi="Arial" w:cs="Arial"/>
          <w:sz w:val="22"/>
          <w:szCs w:val="22"/>
        </w:rPr>
        <w:t xml:space="preserve"> in stranice</w:t>
      </w:r>
      <w:r w:rsidRPr="00F862F8">
        <w:rPr>
          <w:rFonts w:ascii="Arial" w:hAnsi="Arial" w:cs="Arial"/>
          <w:sz w:val="22"/>
          <w:szCs w:val="22"/>
        </w:rPr>
        <w:t xml:space="preserve"> </w:t>
      </w:r>
      <w:r w:rsidR="009F2564" w:rsidRPr="00F862F8">
        <w:rPr>
          <w:rFonts w:ascii="Arial" w:hAnsi="Arial" w:cs="Arial"/>
          <w:sz w:val="22"/>
          <w:szCs w:val="22"/>
        </w:rPr>
        <w:t>so</w:t>
      </w:r>
      <w:r w:rsidRPr="00F862F8">
        <w:rPr>
          <w:rFonts w:ascii="Arial" w:hAnsi="Arial" w:cs="Arial"/>
          <w:sz w:val="22"/>
          <w:szCs w:val="22"/>
        </w:rPr>
        <w:t xml:space="preserve"> izdelan</w:t>
      </w:r>
      <w:r w:rsidR="009F2564" w:rsidRPr="00F862F8">
        <w:rPr>
          <w:rFonts w:ascii="Arial" w:hAnsi="Arial" w:cs="Arial"/>
          <w:sz w:val="22"/>
          <w:szCs w:val="22"/>
        </w:rPr>
        <w:t>e</w:t>
      </w:r>
      <w:r w:rsidRPr="00F862F8">
        <w:rPr>
          <w:rFonts w:ascii="Arial" w:hAnsi="Arial" w:cs="Arial"/>
          <w:sz w:val="22"/>
          <w:szCs w:val="22"/>
        </w:rPr>
        <w:t xml:space="preserve"> iz MDF plošč d=</w:t>
      </w:r>
      <w:r w:rsidR="009F2564" w:rsidRPr="00F862F8">
        <w:rPr>
          <w:rFonts w:ascii="Arial" w:hAnsi="Arial" w:cs="Arial"/>
          <w:sz w:val="22"/>
          <w:szCs w:val="22"/>
        </w:rPr>
        <w:t>25</w:t>
      </w:r>
      <w:r w:rsidRPr="00F862F8">
        <w:rPr>
          <w:rFonts w:ascii="Arial" w:hAnsi="Arial" w:cs="Arial"/>
          <w:sz w:val="22"/>
          <w:szCs w:val="22"/>
        </w:rPr>
        <w:t xml:space="preserve"> mm in obojestranskega </w:t>
      </w:r>
      <w:proofErr w:type="spellStart"/>
      <w:r w:rsidRPr="00F862F8">
        <w:rPr>
          <w:rFonts w:ascii="Arial" w:hAnsi="Arial" w:cs="Arial"/>
          <w:sz w:val="22"/>
          <w:szCs w:val="22"/>
        </w:rPr>
        <w:t>ultrapasa</w:t>
      </w:r>
      <w:proofErr w:type="spellEnd"/>
      <w:r w:rsidRPr="00F862F8">
        <w:rPr>
          <w:rFonts w:ascii="Arial" w:hAnsi="Arial" w:cs="Arial"/>
          <w:sz w:val="22"/>
          <w:szCs w:val="22"/>
        </w:rPr>
        <w:t xml:space="preserve"> (kot npr. </w:t>
      </w:r>
      <w:proofErr w:type="spellStart"/>
      <w:r w:rsidRPr="00F862F8">
        <w:rPr>
          <w:rFonts w:ascii="Arial" w:hAnsi="Arial" w:cs="Arial"/>
          <w:sz w:val="22"/>
          <w:szCs w:val="22"/>
        </w:rPr>
        <w:t>Isovolta</w:t>
      </w:r>
      <w:proofErr w:type="spellEnd"/>
      <w:r w:rsidRPr="00F862F8">
        <w:rPr>
          <w:rFonts w:ascii="Arial" w:hAnsi="Arial" w:cs="Arial"/>
          <w:sz w:val="22"/>
          <w:szCs w:val="22"/>
        </w:rPr>
        <w:t xml:space="preserve">, </w:t>
      </w:r>
      <w:proofErr w:type="spellStart"/>
      <w:r w:rsidRPr="00F862F8">
        <w:rPr>
          <w:rFonts w:ascii="Arial" w:hAnsi="Arial" w:cs="Arial"/>
          <w:sz w:val="22"/>
          <w:szCs w:val="22"/>
        </w:rPr>
        <w:t>Egger</w:t>
      </w:r>
      <w:proofErr w:type="spellEnd"/>
      <w:r w:rsidRPr="00F862F8">
        <w:rPr>
          <w:rFonts w:ascii="Arial" w:hAnsi="Arial" w:cs="Arial"/>
          <w:sz w:val="22"/>
          <w:szCs w:val="22"/>
        </w:rPr>
        <w:t xml:space="preserve">, </w:t>
      </w:r>
      <w:proofErr w:type="spellStart"/>
      <w:r w:rsidRPr="00F862F8">
        <w:rPr>
          <w:rFonts w:ascii="Arial" w:hAnsi="Arial" w:cs="Arial"/>
          <w:sz w:val="22"/>
          <w:szCs w:val="22"/>
        </w:rPr>
        <w:t>FunderMax</w:t>
      </w:r>
      <w:proofErr w:type="spellEnd"/>
      <w:r w:rsidRPr="00F862F8">
        <w:rPr>
          <w:rFonts w:ascii="Arial" w:hAnsi="Arial" w:cs="Arial"/>
          <w:sz w:val="22"/>
          <w:szCs w:val="22"/>
        </w:rPr>
        <w:t xml:space="preserve">). Zaključki pri pultih so ABS </w:t>
      </w:r>
      <w:proofErr w:type="spellStart"/>
      <w:r w:rsidRPr="00F862F8">
        <w:rPr>
          <w:rFonts w:ascii="Arial" w:hAnsi="Arial" w:cs="Arial"/>
          <w:sz w:val="22"/>
          <w:szCs w:val="22"/>
        </w:rPr>
        <w:t>nalimki</w:t>
      </w:r>
      <w:proofErr w:type="spellEnd"/>
      <w:r w:rsidRPr="00F862F8">
        <w:rPr>
          <w:rFonts w:ascii="Arial" w:hAnsi="Arial" w:cs="Arial"/>
          <w:sz w:val="22"/>
          <w:szCs w:val="22"/>
        </w:rPr>
        <w:t xml:space="preserve"> d = 1 mm – na vseh robovih minimal</w:t>
      </w:r>
      <w:r w:rsidR="00463B6A" w:rsidRPr="00F862F8">
        <w:rPr>
          <w:rFonts w:ascii="Arial" w:hAnsi="Arial" w:cs="Arial"/>
          <w:sz w:val="22"/>
          <w:szCs w:val="22"/>
        </w:rPr>
        <w:t>n</w:t>
      </w:r>
      <w:r w:rsidRPr="00F862F8">
        <w:rPr>
          <w:rFonts w:ascii="Arial" w:hAnsi="Arial" w:cs="Arial"/>
          <w:sz w:val="22"/>
          <w:szCs w:val="22"/>
        </w:rPr>
        <w:t xml:space="preserve">o pobrušeni. </w:t>
      </w:r>
      <w:r w:rsidR="009F2564" w:rsidRPr="00F862F8">
        <w:rPr>
          <w:rFonts w:ascii="Arial" w:hAnsi="Arial" w:cs="Arial"/>
          <w:sz w:val="22"/>
          <w:szCs w:val="22"/>
        </w:rPr>
        <w:t xml:space="preserve">Maska pulta je iz MDF plošč d=40mm, barvana in nevidno pritrjena na ogrodje. </w:t>
      </w:r>
      <w:r w:rsidR="00673FD4" w:rsidRPr="00F862F8">
        <w:rPr>
          <w:rFonts w:ascii="Arial" w:hAnsi="Arial" w:cs="Arial"/>
          <w:sz w:val="22"/>
          <w:szCs w:val="22"/>
        </w:rPr>
        <w:t>Znak kluba je nevidno prilepljen na masko.</w:t>
      </w:r>
    </w:p>
    <w:p w:rsidR="00FC1DAC" w:rsidRPr="00F862F8" w:rsidRDefault="00FC1DAC" w:rsidP="00463B6A">
      <w:pPr>
        <w:pStyle w:val="Odstavekseznama"/>
        <w:ind w:left="0"/>
        <w:jc w:val="both"/>
        <w:rPr>
          <w:rFonts w:ascii="Arial" w:hAnsi="Arial" w:cs="Arial"/>
          <w:b/>
          <w:sz w:val="22"/>
          <w:szCs w:val="22"/>
        </w:rPr>
      </w:pPr>
    </w:p>
    <w:p w:rsidR="009F2564" w:rsidRPr="00F862F8" w:rsidRDefault="009F2564" w:rsidP="00463B6A">
      <w:pPr>
        <w:pStyle w:val="Odstavekseznama"/>
        <w:ind w:left="0"/>
        <w:jc w:val="both"/>
        <w:rPr>
          <w:rFonts w:ascii="Arial" w:hAnsi="Arial" w:cs="Arial"/>
          <w:b/>
          <w:sz w:val="22"/>
          <w:szCs w:val="22"/>
        </w:rPr>
      </w:pPr>
      <w:r w:rsidRPr="00F862F8">
        <w:rPr>
          <w:rFonts w:ascii="Arial" w:hAnsi="Arial" w:cs="Arial"/>
          <w:b/>
          <w:sz w:val="22"/>
          <w:szCs w:val="22"/>
        </w:rPr>
        <w:t>Pisalne mize</w:t>
      </w:r>
    </w:p>
    <w:p w:rsidR="009F2564" w:rsidRPr="00F862F8" w:rsidRDefault="009F2564" w:rsidP="00463B6A">
      <w:pPr>
        <w:pStyle w:val="Odstavekseznama"/>
        <w:ind w:left="0"/>
        <w:jc w:val="both"/>
        <w:rPr>
          <w:rFonts w:ascii="Arial" w:hAnsi="Arial" w:cs="Arial"/>
          <w:sz w:val="22"/>
          <w:szCs w:val="22"/>
        </w:rPr>
      </w:pPr>
      <w:r w:rsidRPr="00F862F8">
        <w:rPr>
          <w:rFonts w:ascii="Arial" w:hAnsi="Arial" w:cs="Arial"/>
          <w:sz w:val="22"/>
          <w:szCs w:val="22"/>
        </w:rPr>
        <w:t xml:space="preserve">Delovna površina je izdelana iz MDF plošč d=19 mm in obojestranskega </w:t>
      </w:r>
      <w:proofErr w:type="spellStart"/>
      <w:r w:rsidRPr="00F862F8">
        <w:rPr>
          <w:rFonts w:ascii="Arial" w:hAnsi="Arial" w:cs="Arial"/>
          <w:sz w:val="22"/>
          <w:szCs w:val="22"/>
        </w:rPr>
        <w:t>ultrapasa</w:t>
      </w:r>
      <w:proofErr w:type="spellEnd"/>
      <w:r w:rsidRPr="00F862F8">
        <w:rPr>
          <w:rFonts w:ascii="Arial" w:hAnsi="Arial" w:cs="Arial"/>
          <w:sz w:val="22"/>
          <w:szCs w:val="22"/>
        </w:rPr>
        <w:t xml:space="preserve"> (kot npr. </w:t>
      </w:r>
      <w:proofErr w:type="spellStart"/>
      <w:r w:rsidRPr="00F862F8">
        <w:rPr>
          <w:rFonts w:ascii="Arial" w:hAnsi="Arial" w:cs="Arial"/>
          <w:sz w:val="22"/>
          <w:szCs w:val="22"/>
        </w:rPr>
        <w:t>Isovolta</w:t>
      </w:r>
      <w:proofErr w:type="spellEnd"/>
      <w:r w:rsidRPr="00F862F8">
        <w:rPr>
          <w:rFonts w:ascii="Arial" w:hAnsi="Arial" w:cs="Arial"/>
          <w:sz w:val="22"/>
          <w:szCs w:val="22"/>
        </w:rPr>
        <w:t xml:space="preserve">, </w:t>
      </w:r>
      <w:proofErr w:type="spellStart"/>
      <w:r w:rsidRPr="00F862F8">
        <w:rPr>
          <w:rFonts w:ascii="Arial" w:hAnsi="Arial" w:cs="Arial"/>
          <w:sz w:val="22"/>
          <w:szCs w:val="22"/>
        </w:rPr>
        <w:t>Egger</w:t>
      </w:r>
      <w:proofErr w:type="spellEnd"/>
      <w:r w:rsidRPr="00F862F8">
        <w:rPr>
          <w:rFonts w:ascii="Arial" w:hAnsi="Arial" w:cs="Arial"/>
          <w:sz w:val="22"/>
          <w:szCs w:val="22"/>
        </w:rPr>
        <w:t xml:space="preserve">, </w:t>
      </w:r>
      <w:proofErr w:type="spellStart"/>
      <w:r w:rsidRPr="00F862F8">
        <w:rPr>
          <w:rFonts w:ascii="Arial" w:hAnsi="Arial" w:cs="Arial"/>
          <w:sz w:val="22"/>
          <w:szCs w:val="22"/>
        </w:rPr>
        <w:t>FunderMax</w:t>
      </w:r>
      <w:proofErr w:type="spellEnd"/>
      <w:r w:rsidRPr="00F862F8">
        <w:rPr>
          <w:rFonts w:ascii="Arial" w:hAnsi="Arial" w:cs="Arial"/>
          <w:sz w:val="22"/>
          <w:szCs w:val="22"/>
        </w:rPr>
        <w:t xml:space="preserve">). Zaključki pri pultih so ABS </w:t>
      </w:r>
      <w:proofErr w:type="spellStart"/>
      <w:r w:rsidRPr="00F862F8">
        <w:rPr>
          <w:rFonts w:ascii="Arial" w:hAnsi="Arial" w:cs="Arial"/>
          <w:sz w:val="22"/>
          <w:szCs w:val="22"/>
        </w:rPr>
        <w:t>nalimki</w:t>
      </w:r>
      <w:proofErr w:type="spellEnd"/>
      <w:r w:rsidRPr="00F862F8">
        <w:rPr>
          <w:rFonts w:ascii="Arial" w:hAnsi="Arial" w:cs="Arial"/>
          <w:sz w:val="22"/>
          <w:szCs w:val="22"/>
        </w:rPr>
        <w:t xml:space="preserve"> d = 1 mm – na vseh robovih minimal</w:t>
      </w:r>
      <w:r w:rsidR="00463B6A" w:rsidRPr="00F862F8">
        <w:rPr>
          <w:rFonts w:ascii="Arial" w:hAnsi="Arial" w:cs="Arial"/>
          <w:sz w:val="22"/>
          <w:szCs w:val="22"/>
        </w:rPr>
        <w:t>n</w:t>
      </w:r>
      <w:r w:rsidRPr="00F862F8">
        <w:rPr>
          <w:rFonts w:ascii="Arial" w:hAnsi="Arial" w:cs="Arial"/>
          <w:sz w:val="22"/>
          <w:szCs w:val="22"/>
        </w:rPr>
        <w:t xml:space="preserve">o pobrušeni. </w:t>
      </w:r>
      <w:r w:rsidR="00FC1DAC" w:rsidRPr="00F862F8">
        <w:rPr>
          <w:rFonts w:ascii="Arial" w:hAnsi="Arial" w:cs="Arial"/>
          <w:sz w:val="22"/>
          <w:szCs w:val="22"/>
        </w:rPr>
        <w:t>Pisalne mize imajo podnožje</w:t>
      </w:r>
      <w:r w:rsidRPr="00F862F8">
        <w:rPr>
          <w:rFonts w:ascii="Arial" w:hAnsi="Arial" w:cs="Arial"/>
          <w:sz w:val="22"/>
          <w:szCs w:val="22"/>
        </w:rPr>
        <w:t xml:space="preserve"> iz tipskih kovinskih nog</w:t>
      </w:r>
      <w:r w:rsidR="00FC1DAC" w:rsidRPr="00F862F8">
        <w:rPr>
          <w:rFonts w:ascii="Arial" w:hAnsi="Arial" w:cs="Arial"/>
          <w:sz w:val="22"/>
          <w:szCs w:val="22"/>
        </w:rPr>
        <w:t>, prašno barvanih. Noge so nastavljive po višini.</w:t>
      </w:r>
      <w:r w:rsidRPr="00F862F8">
        <w:rPr>
          <w:rFonts w:ascii="Arial" w:hAnsi="Arial" w:cs="Arial"/>
          <w:sz w:val="22"/>
          <w:szCs w:val="22"/>
        </w:rPr>
        <w:t xml:space="preserve"> </w:t>
      </w:r>
      <w:r w:rsidR="00FC1DAC" w:rsidRPr="00F862F8">
        <w:rPr>
          <w:rFonts w:ascii="Arial" w:hAnsi="Arial" w:cs="Arial"/>
          <w:sz w:val="22"/>
          <w:szCs w:val="22"/>
        </w:rPr>
        <w:t xml:space="preserve">V delovno površino so </w:t>
      </w:r>
      <w:r w:rsidR="00673FD4" w:rsidRPr="00F862F8">
        <w:rPr>
          <w:rFonts w:ascii="Arial" w:hAnsi="Arial" w:cs="Arial"/>
          <w:sz w:val="22"/>
          <w:szCs w:val="22"/>
        </w:rPr>
        <w:t xml:space="preserve">vgrajene vtičnice z </w:t>
      </w:r>
      <w:r w:rsidR="00463B6A" w:rsidRPr="00F862F8">
        <w:rPr>
          <w:rFonts w:ascii="Arial" w:hAnsi="Arial" w:cs="Arial"/>
          <w:sz w:val="22"/>
          <w:szCs w:val="22"/>
        </w:rPr>
        <w:t>USB</w:t>
      </w:r>
      <w:r w:rsidR="00673FD4" w:rsidRPr="00F862F8">
        <w:rPr>
          <w:rFonts w:ascii="Arial" w:hAnsi="Arial" w:cs="Arial"/>
          <w:sz w:val="22"/>
          <w:szCs w:val="22"/>
        </w:rPr>
        <w:t xml:space="preserve"> priključki.</w:t>
      </w:r>
    </w:p>
    <w:p w:rsidR="00463B6A" w:rsidRPr="00F862F8" w:rsidRDefault="00463B6A" w:rsidP="00463B6A">
      <w:pPr>
        <w:pStyle w:val="Odstavekseznama"/>
        <w:ind w:left="0"/>
        <w:jc w:val="both"/>
        <w:rPr>
          <w:rFonts w:ascii="Arial" w:hAnsi="Arial" w:cs="Arial"/>
          <w:b/>
          <w:sz w:val="22"/>
          <w:szCs w:val="22"/>
        </w:rPr>
      </w:pPr>
    </w:p>
    <w:p w:rsidR="00673FD4" w:rsidRPr="00F862F8" w:rsidRDefault="00673FD4" w:rsidP="00463B6A">
      <w:pPr>
        <w:pStyle w:val="Odstavekseznama"/>
        <w:ind w:left="0"/>
        <w:jc w:val="both"/>
        <w:rPr>
          <w:rFonts w:ascii="Arial" w:hAnsi="Arial" w:cs="Arial"/>
          <w:b/>
          <w:sz w:val="22"/>
          <w:szCs w:val="22"/>
        </w:rPr>
      </w:pPr>
      <w:r w:rsidRPr="00F862F8">
        <w:rPr>
          <w:rFonts w:ascii="Arial" w:hAnsi="Arial" w:cs="Arial"/>
          <w:b/>
          <w:sz w:val="22"/>
          <w:szCs w:val="22"/>
        </w:rPr>
        <w:t>Omare, regali, predalniki</w:t>
      </w:r>
      <w:r w:rsidR="00130D92" w:rsidRPr="00F862F8">
        <w:rPr>
          <w:rFonts w:ascii="Arial" w:hAnsi="Arial" w:cs="Arial"/>
          <w:b/>
          <w:sz w:val="22"/>
          <w:szCs w:val="22"/>
        </w:rPr>
        <w:t xml:space="preserve">, obešalniki </w:t>
      </w:r>
    </w:p>
    <w:p w:rsidR="00673FD4" w:rsidRPr="00F862F8" w:rsidRDefault="00673FD4" w:rsidP="00463B6A">
      <w:pPr>
        <w:pStyle w:val="Odstavekseznama"/>
        <w:ind w:left="0"/>
        <w:jc w:val="both"/>
        <w:rPr>
          <w:rFonts w:ascii="Arial" w:hAnsi="Arial" w:cs="Arial"/>
          <w:sz w:val="22"/>
          <w:szCs w:val="22"/>
        </w:rPr>
      </w:pPr>
      <w:r w:rsidRPr="00F862F8">
        <w:rPr>
          <w:rFonts w:ascii="Arial" w:hAnsi="Arial" w:cs="Arial"/>
          <w:sz w:val="22"/>
          <w:szCs w:val="22"/>
        </w:rPr>
        <w:t xml:space="preserve">Elementi so zaprti, odprti ali s predali, izdelani iz MDF plošč d=19 mm in obojestranskega </w:t>
      </w:r>
      <w:proofErr w:type="spellStart"/>
      <w:r w:rsidRPr="00F862F8">
        <w:rPr>
          <w:rFonts w:ascii="Arial" w:hAnsi="Arial" w:cs="Arial"/>
          <w:sz w:val="22"/>
          <w:szCs w:val="22"/>
        </w:rPr>
        <w:t>ultrapasa</w:t>
      </w:r>
      <w:proofErr w:type="spellEnd"/>
      <w:r w:rsidRPr="00F862F8">
        <w:rPr>
          <w:rFonts w:ascii="Arial" w:hAnsi="Arial" w:cs="Arial"/>
          <w:sz w:val="22"/>
          <w:szCs w:val="22"/>
        </w:rPr>
        <w:t xml:space="preserve"> (kot npr. </w:t>
      </w:r>
      <w:proofErr w:type="spellStart"/>
      <w:r w:rsidRPr="00F862F8">
        <w:rPr>
          <w:rFonts w:ascii="Arial" w:hAnsi="Arial" w:cs="Arial"/>
          <w:sz w:val="22"/>
          <w:szCs w:val="22"/>
        </w:rPr>
        <w:t>Isovolta</w:t>
      </w:r>
      <w:proofErr w:type="spellEnd"/>
      <w:r w:rsidRPr="00F862F8">
        <w:rPr>
          <w:rFonts w:ascii="Arial" w:hAnsi="Arial" w:cs="Arial"/>
          <w:sz w:val="22"/>
          <w:szCs w:val="22"/>
        </w:rPr>
        <w:t xml:space="preserve">, </w:t>
      </w:r>
      <w:proofErr w:type="spellStart"/>
      <w:r w:rsidRPr="00F862F8">
        <w:rPr>
          <w:rFonts w:ascii="Arial" w:hAnsi="Arial" w:cs="Arial"/>
          <w:sz w:val="22"/>
          <w:szCs w:val="22"/>
        </w:rPr>
        <w:t>Egger</w:t>
      </w:r>
      <w:proofErr w:type="spellEnd"/>
      <w:r w:rsidRPr="00F862F8">
        <w:rPr>
          <w:rFonts w:ascii="Arial" w:hAnsi="Arial" w:cs="Arial"/>
          <w:sz w:val="22"/>
          <w:szCs w:val="22"/>
        </w:rPr>
        <w:t xml:space="preserve">, </w:t>
      </w:r>
      <w:proofErr w:type="spellStart"/>
      <w:r w:rsidRPr="00F862F8">
        <w:rPr>
          <w:rFonts w:ascii="Arial" w:hAnsi="Arial" w:cs="Arial"/>
          <w:sz w:val="22"/>
          <w:szCs w:val="22"/>
        </w:rPr>
        <w:t>FunderMax</w:t>
      </w:r>
      <w:proofErr w:type="spellEnd"/>
      <w:r w:rsidRPr="00F862F8">
        <w:rPr>
          <w:rFonts w:ascii="Arial" w:hAnsi="Arial" w:cs="Arial"/>
          <w:sz w:val="22"/>
          <w:szCs w:val="22"/>
        </w:rPr>
        <w:t xml:space="preserve">). Zaključki so ABS </w:t>
      </w:r>
      <w:proofErr w:type="spellStart"/>
      <w:r w:rsidRPr="00F862F8">
        <w:rPr>
          <w:rFonts w:ascii="Arial" w:hAnsi="Arial" w:cs="Arial"/>
          <w:sz w:val="22"/>
          <w:szCs w:val="22"/>
        </w:rPr>
        <w:t>nalimki</w:t>
      </w:r>
      <w:proofErr w:type="spellEnd"/>
      <w:r w:rsidRPr="00F862F8">
        <w:rPr>
          <w:rFonts w:ascii="Arial" w:hAnsi="Arial" w:cs="Arial"/>
          <w:sz w:val="22"/>
          <w:szCs w:val="22"/>
        </w:rPr>
        <w:t xml:space="preserve"> d = 1 mm – na vseh robovih minimalno pobrušeni. Okovje mora biti zelo kvalitetno (kot npr. </w:t>
      </w:r>
      <w:proofErr w:type="spellStart"/>
      <w:r w:rsidRPr="00F862F8">
        <w:rPr>
          <w:rFonts w:ascii="Arial" w:hAnsi="Arial" w:cs="Arial"/>
          <w:sz w:val="22"/>
          <w:szCs w:val="22"/>
        </w:rPr>
        <w:t>Blum</w:t>
      </w:r>
      <w:proofErr w:type="spellEnd"/>
      <w:r w:rsidRPr="00F862F8">
        <w:rPr>
          <w:rFonts w:ascii="Arial" w:hAnsi="Arial" w:cs="Arial"/>
          <w:sz w:val="22"/>
          <w:szCs w:val="22"/>
        </w:rPr>
        <w:t>). Pri omarah se predvidi perforacija sten za montažo polic po celi višini, police so pomične na kovinskih čepih.</w:t>
      </w:r>
    </w:p>
    <w:p w:rsidR="009E5118" w:rsidRPr="00F862F8" w:rsidRDefault="009E5118" w:rsidP="00463B6A">
      <w:pPr>
        <w:ind w:left="720" w:right="72"/>
        <w:jc w:val="both"/>
        <w:rPr>
          <w:rFonts w:ascii="Arial" w:hAnsi="Arial" w:cs="Arial"/>
          <w:sz w:val="22"/>
          <w:szCs w:val="22"/>
          <w:u w:val="single"/>
        </w:rPr>
      </w:pPr>
    </w:p>
    <w:p w:rsidR="00673FD4" w:rsidRPr="00F862F8" w:rsidRDefault="00564C36" w:rsidP="00463B6A">
      <w:pPr>
        <w:pStyle w:val="Odstavekseznama"/>
        <w:ind w:left="0"/>
        <w:jc w:val="both"/>
        <w:rPr>
          <w:rFonts w:ascii="Arial" w:hAnsi="Arial" w:cs="Arial"/>
          <w:b/>
          <w:sz w:val="22"/>
          <w:szCs w:val="22"/>
        </w:rPr>
      </w:pPr>
      <w:r w:rsidRPr="00F862F8">
        <w:rPr>
          <w:rFonts w:ascii="Arial" w:hAnsi="Arial" w:cs="Arial"/>
          <w:b/>
          <w:sz w:val="22"/>
          <w:szCs w:val="22"/>
        </w:rPr>
        <w:t>Garderobni elementi</w:t>
      </w:r>
    </w:p>
    <w:p w:rsidR="00564C36" w:rsidRPr="00F862F8" w:rsidRDefault="00564C36" w:rsidP="00463B6A">
      <w:pPr>
        <w:pStyle w:val="Odstavekseznama"/>
        <w:ind w:left="0"/>
        <w:jc w:val="both"/>
        <w:rPr>
          <w:rFonts w:ascii="Arial" w:hAnsi="Arial" w:cs="Arial"/>
          <w:sz w:val="22"/>
          <w:szCs w:val="22"/>
        </w:rPr>
      </w:pPr>
      <w:r w:rsidRPr="00F862F8">
        <w:rPr>
          <w:rFonts w:ascii="Arial" w:hAnsi="Arial" w:cs="Arial"/>
          <w:sz w:val="22"/>
          <w:szCs w:val="22"/>
        </w:rPr>
        <w:t>Elementi so izdelani iz oplemenite</w:t>
      </w:r>
      <w:r w:rsidR="00782C77" w:rsidRPr="00F862F8">
        <w:rPr>
          <w:rFonts w:ascii="Arial" w:hAnsi="Arial" w:cs="Arial"/>
          <w:sz w:val="22"/>
          <w:szCs w:val="22"/>
        </w:rPr>
        <w:t>ne</w:t>
      </w:r>
      <w:r w:rsidRPr="00F862F8">
        <w:rPr>
          <w:rFonts w:ascii="Arial" w:hAnsi="Arial" w:cs="Arial"/>
          <w:sz w:val="22"/>
          <w:szCs w:val="22"/>
        </w:rPr>
        <w:t xml:space="preserve">ga </w:t>
      </w:r>
      <w:proofErr w:type="spellStart"/>
      <w:r w:rsidRPr="00F862F8">
        <w:rPr>
          <w:rFonts w:ascii="Arial" w:hAnsi="Arial" w:cs="Arial"/>
          <w:sz w:val="22"/>
          <w:szCs w:val="22"/>
        </w:rPr>
        <w:t>iverala</w:t>
      </w:r>
      <w:proofErr w:type="spellEnd"/>
      <w:r w:rsidRPr="00F862F8">
        <w:rPr>
          <w:rFonts w:ascii="Arial" w:hAnsi="Arial" w:cs="Arial"/>
          <w:sz w:val="22"/>
          <w:szCs w:val="22"/>
        </w:rPr>
        <w:t xml:space="preserve"> d=19 mm in obojestranskega </w:t>
      </w:r>
      <w:proofErr w:type="spellStart"/>
      <w:r w:rsidRPr="00F862F8">
        <w:rPr>
          <w:rFonts w:ascii="Arial" w:hAnsi="Arial" w:cs="Arial"/>
          <w:sz w:val="22"/>
          <w:szCs w:val="22"/>
        </w:rPr>
        <w:t>ultrapasa</w:t>
      </w:r>
      <w:proofErr w:type="spellEnd"/>
      <w:r w:rsidRPr="00F862F8">
        <w:rPr>
          <w:rFonts w:ascii="Arial" w:hAnsi="Arial" w:cs="Arial"/>
          <w:sz w:val="22"/>
          <w:szCs w:val="22"/>
        </w:rPr>
        <w:t xml:space="preserve"> (kot npr. </w:t>
      </w:r>
      <w:proofErr w:type="spellStart"/>
      <w:r w:rsidRPr="00F862F8">
        <w:rPr>
          <w:rFonts w:ascii="Arial" w:hAnsi="Arial" w:cs="Arial"/>
          <w:sz w:val="22"/>
          <w:szCs w:val="22"/>
        </w:rPr>
        <w:t>Isovolta</w:t>
      </w:r>
      <w:proofErr w:type="spellEnd"/>
      <w:r w:rsidRPr="00F862F8">
        <w:rPr>
          <w:rFonts w:ascii="Arial" w:hAnsi="Arial" w:cs="Arial"/>
          <w:sz w:val="22"/>
          <w:szCs w:val="22"/>
        </w:rPr>
        <w:t xml:space="preserve">, </w:t>
      </w:r>
      <w:proofErr w:type="spellStart"/>
      <w:r w:rsidRPr="00F862F8">
        <w:rPr>
          <w:rFonts w:ascii="Arial" w:hAnsi="Arial" w:cs="Arial"/>
          <w:sz w:val="22"/>
          <w:szCs w:val="22"/>
        </w:rPr>
        <w:t>Egger</w:t>
      </w:r>
      <w:proofErr w:type="spellEnd"/>
      <w:r w:rsidRPr="00F862F8">
        <w:rPr>
          <w:rFonts w:ascii="Arial" w:hAnsi="Arial" w:cs="Arial"/>
          <w:sz w:val="22"/>
          <w:szCs w:val="22"/>
        </w:rPr>
        <w:t xml:space="preserve">, </w:t>
      </w:r>
      <w:proofErr w:type="spellStart"/>
      <w:r w:rsidRPr="00F862F8">
        <w:rPr>
          <w:rFonts w:ascii="Arial" w:hAnsi="Arial" w:cs="Arial"/>
          <w:sz w:val="22"/>
          <w:szCs w:val="22"/>
        </w:rPr>
        <w:t>FunderMax</w:t>
      </w:r>
      <w:proofErr w:type="spellEnd"/>
      <w:r w:rsidRPr="00F862F8">
        <w:rPr>
          <w:rFonts w:ascii="Arial" w:hAnsi="Arial" w:cs="Arial"/>
          <w:sz w:val="22"/>
          <w:szCs w:val="22"/>
        </w:rPr>
        <w:t xml:space="preserve">). Zaključki so ABS </w:t>
      </w:r>
      <w:proofErr w:type="spellStart"/>
      <w:r w:rsidRPr="00F862F8">
        <w:rPr>
          <w:rFonts w:ascii="Arial" w:hAnsi="Arial" w:cs="Arial"/>
          <w:sz w:val="22"/>
          <w:szCs w:val="22"/>
        </w:rPr>
        <w:t>nalimki</w:t>
      </w:r>
      <w:proofErr w:type="spellEnd"/>
      <w:r w:rsidRPr="00F862F8">
        <w:rPr>
          <w:rFonts w:ascii="Arial" w:hAnsi="Arial" w:cs="Arial"/>
          <w:sz w:val="22"/>
          <w:szCs w:val="22"/>
        </w:rPr>
        <w:t xml:space="preserve"> d = 1 mm – na vseh robovih minimalno pobrušeni. Elementi so nevidno pritrjeni na steno in imajo v srednjem delu nalepljeno ogledalo, v spodnjem pa nastavek za sušilec za lase.</w:t>
      </w:r>
    </w:p>
    <w:p w:rsidR="00564C36" w:rsidRPr="00F862F8" w:rsidRDefault="00564C36" w:rsidP="00463B6A">
      <w:pPr>
        <w:jc w:val="both"/>
        <w:rPr>
          <w:rFonts w:ascii="Arial" w:hAnsi="Arial" w:cs="Arial"/>
          <w:sz w:val="22"/>
          <w:szCs w:val="22"/>
        </w:rPr>
      </w:pPr>
    </w:p>
    <w:p w:rsidR="00D04A34" w:rsidRPr="00F862F8" w:rsidRDefault="00900FE1" w:rsidP="00463B6A">
      <w:pPr>
        <w:jc w:val="both"/>
        <w:rPr>
          <w:rFonts w:ascii="Arial" w:hAnsi="Arial" w:cs="Arial"/>
          <w:b/>
          <w:sz w:val="22"/>
          <w:szCs w:val="22"/>
        </w:rPr>
      </w:pPr>
      <w:r w:rsidRPr="00F862F8">
        <w:rPr>
          <w:rFonts w:ascii="Arial" w:hAnsi="Arial" w:cs="Arial"/>
          <w:b/>
          <w:sz w:val="22"/>
          <w:szCs w:val="22"/>
        </w:rPr>
        <w:t>Klopi v garderobah</w:t>
      </w:r>
    </w:p>
    <w:p w:rsidR="00900FE1" w:rsidRPr="00F862F8" w:rsidRDefault="00900FE1" w:rsidP="00463B6A">
      <w:pPr>
        <w:jc w:val="both"/>
        <w:rPr>
          <w:rFonts w:ascii="Arial" w:hAnsi="Arial" w:cs="Arial"/>
          <w:sz w:val="22"/>
          <w:szCs w:val="22"/>
        </w:rPr>
      </w:pPr>
      <w:r w:rsidRPr="00F862F8">
        <w:rPr>
          <w:rFonts w:ascii="Arial" w:hAnsi="Arial" w:cs="Arial"/>
          <w:sz w:val="22"/>
          <w:szCs w:val="22"/>
        </w:rPr>
        <w:t>Klop s sedalnim delom, naslonom in obešali so izdelani iz varjenih jeklenih cevi, noge so postavljene na PVC čepih, letve sedalnega dela in naslona so izdelane iz masivnega bukovega lesa, barvano natur (vodoodporni prozorni lak), kljukice za obešanje oblačil (6 kom) iz lahke mat srebrno eloksirane kovine.</w:t>
      </w:r>
    </w:p>
    <w:p w:rsidR="00900FE1" w:rsidRPr="00F862F8" w:rsidRDefault="00900FE1" w:rsidP="00463B6A">
      <w:pPr>
        <w:jc w:val="both"/>
        <w:rPr>
          <w:rFonts w:ascii="Arial" w:hAnsi="Arial" w:cs="Arial"/>
          <w:sz w:val="22"/>
          <w:szCs w:val="22"/>
        </w:rPr>
      </w:pPr>
    </w:p>
    <w:p w:rsidR="00900FE1" w:rsidRPr="00F862F8" w:rsidRDefault="00900FE1" w:rsidP="00463B6A">
      <w:pPr>
        <w:jc w:val="both"/>
        <w:rPr>
          <w:rFonts w:ascii="Arial" w:hAnsi="Arial" w:cs="Arial"/>
          <w:b/>
          <w:sz w:val="22"/>
          <w:szCs w:val="22"/>
        </w:rPr>
      </w:pPr>
      <w:r w:rsidRPr="00F862F8">
        <w:rPr>
          <w:rFonts w:ascii="Arial" w:hAnsi="Arial" w:cs="Arial"/>
          <w:b/>
          <w:sz w:val="22"/>
          <w:szCs w:val="22"/>
        </w:rPr>
        <w:t>Folije</w:t>
      </w:r>
    </w:p>
    <w:p w:rsidR="00900FE1" w:rsidRPr="00F862F8" w:rsidRDefault="00900FE1" w:rsidP="00463B6A">
      <w:pPr>
        <w:jc w:val="both"/>
        <w:rPr>
          <w:rFonts w:ascii="Arial" w:hAnsi="Arial" w:cs="Arial"/>
          <w:sz w:val="22"/>
          <w:szCs w:val="22"/>
        </w:rPr>
      </w:pPr>
      <w:r w:rsidRPr="00F862F8">
        <w:rPr>
          <w:rFonts w:ascii="Arial" w:hAnsi="Arial" w:cs="Arial"/>
          <w:sz w:val="22"/>
          <w:szCs w:val="22"/>
        </w:rPr>
        <w:t>Za »maskiranje« prostora vratarnice in prostora za prevajalce je predvidena samolepljiva folija</w:t>
      </w:r>
      <w:r w:rsidR="007648A0" w:rsidRPr="00F862F8">
        <w:rPr>
          <w:rFonts w:ascii="Arial" w:hAnsi="Arial" w:cs="Arial"/>
          <w:sz w:val="22"/>
          <w:szCs w:val="22"/>
        </w:rPr>
        <w:t xml:space="preserve"> na notranji strani prostorov. Za vratarnico se predvidi neprozorna črna folija, za </w:t>
      </w:r>
      <w:proofErr w:type="spellStart"/>
      <w:r w:rsidR="007648A0" w:rsidRPr="00F862F8">
        <w:rPr>
          <w:rFonts w:ascii="Arial" w:hAnsi="Arial" w:cs="Arial"/>
          <w:sz w:val="22"/>
          <w:szCs w:val="22"/>
        </w:rPr>
        <w:t>prevajalnico</w:t>
      </w:r>
      <w:proofErr w:type="spellEnd"/>
      <w:r w:rsidR="007648A0" w:rsidRPr="00F862F8">
        <w:rPr>
          <w:rFonts w:ascii="Arial" w:hAnsi="Arial" w:cs="Arial"/>
          <w:sz w:val="22"/>
          <w:szCs w:val="22"/>
        </w:rPr>
        <w:t xml:space="preserve"> pa tip »one </w:t>
      </w:r>
      <w:proofErr w:type="spellStart"/>
      <w:r w:rsidR="007648A0" w:rsidRPr="00F862F8">
        <w:rPr>
          <w:rFonts w:ascii="Arial" w:hAnsi="Arial" w:cs="Arial"/>
          <w:sz w:val="22"/>
          <w:szCs w:val="22"/>
        </w:rPr>
        <w:t>way</w:t>
      </w:r>
      <w:proofErr w:type="spellEnd"/>
      <w:r w:rsidR="007648A0" w:rsidRPr="00F862F8">
        <w:rPr>
          <w:rFonts w:ascii="Arial" w:hAnsi="Arial" w:cs="Arial"/>
          <w:sz w:val="22"/>
          <w:szCs w:val="22"/>
        </w:rPr>
        <w:t xml:space="preserve"> </w:t>
      </w:r>
      <w:proofErr w:type="spellStart"/>
      <w:r w:rsidR="007648A0" w:rsidRPr="00F862F8">
        <w:rPr>
          <w:rFonts w:ascii="Arial" w:hAnsi="Arial" w:cs="Arial"/>
          <w:sz w:val="22"/>
          <w:szCs w:val="22"/>
        </w:rPr>
        <w:t>vision</w:t>
      </w:r>
      <w:proofErr w:type="spellEnd"/>
      <w:r w:rsidR="007648A0" w:rsidRPr="00F862F8">
        <w:rPr>
          <w:rFonts w:ascii="Arial" w:hAnsi="Arial" w:cs="Arial"/>
          <w:sz w:val="22"/>
          <w:szCs w:val="22"/>
        </w:rPr>
        <w:t>« v črni barvi.</w:t>
      </w:r>
    </w:p>
    <w:p w:rsidR="00E65099" w:rsidRPr="00F862F8" w:rsidRDefault="00E65099" w:rsidP="00463B6A">
      <w:pPr>
        <w:jc w:val="both"/>
        <w:rPr>
          <w:rFonts w:ascii="Arial" w:hAnsi="Arial" w:cs="Arial"/>
          <w:b/>
          <w:sz w:val="22"/>
          <w:szCs w:val="22"/>
        </w:rPr>
      </w:pPr>
    </w:p>
    <w:p w:rsidR="005706E3" w:rsidRPr="005706E3" w:rsidRDefault="005706E3" w:rsidP="005706E3">
      <w:pPr>
        <w:pStyle w:val="GLAVA11"/>
        <w:numPr>
          <w:ilvl w:val="1"/>
          <w:numId w:val="31"/>
        </w:numPr>
        <w:shd w:val="clear" w:color="auto" w:fill="F55F23"/>
        <w:rPr>
          <w:rFonts w:ascii="Arial" w:hAnsi="Arial" w:cs="Arial"/>
          <w:b/>
          <w:bCs/>
          <w:sz w:val="22"/>
          <w:szCs w:val="22"/>
        </w:rPr>
      </w:pPr>
      <w:r w:rsidRPr="005706E3">
        <w:rPr>
          <w:rFonts w:ascii="Arial" w:hAnsi="Arial" w:cs="Arial"/>
          <w:b/>
          <w:bCs/>
          <w:sz w:val="22"/>
          <w:szCs w:val="22"/>
        </w:rPr>
        <w:t>SPLOŠNI OPIS TIPSKE OPREME</w:t>
      </w:r>
    </w:p>
    <w:p w:rsidR="00782C77" w:rsidRPr="00F862F8" w:rsidRDefault="00782C77" w:rsidP="00463B6A">
      <w:pPr>
        <w:jc w:val="both"/>
        <w:rPr>
          <w:rFonts w:ascii="Arial" w:hAnsi="Arial" w:cs="Arial"/>
          <w:b/>
          <w:sz w:val="22"/>
          <w:szCs w:val="22"/>
        </w:rPr>
      </w:pPr>
    </w:p>
    <w:p w:rsidR="00782C77" w:rsidRPr="00F862F8" w:rsidRDefault="00726390" w:rsidP="00463B6A">
      <w:pPr>
        <w:jc w:val="both"/>
        <w:rPr>
          <w:rFonts w:ascii="Arial" w:hAnsi="Arial" w:cs="Arial"/>
          <w:sz w:val="22"/>
          <w:szCs w:val="22"/>
        </w:rPr>
      </w:pPr>
      <w:r w:rsidRPr="00F862F8">
        <w:rPr>
          <w:rFonts w:ascii="Arial" w:hAnsi="Arial" w:cs="Arial"/>
          <w:sz w:val="22"/>
          <w:szCs w:val="22"/>
        </w:rPr>
        <w:t>Nerazdružljivi del p</w:t>
      </w:r>
      <w:r w:rsidR="009F2564" w:rsidRPr="00F862F8">
        <w:rPr>
          <w:rFonts w:ascii="Arial" w:hAnsi="Arial" w:cs="Arial"/>
          <w:sz w:val="22"/>
          <w:szCs w:val="22"/>
        </w:rPr>
        <w:t>rojekt</w:t>
      </w:r>
      <w:r w:rsidRPr="00F862F8">
        <w:rPr>
          <w:rFonts w:ascii="Arial" w:hAnsi="Arial" w:cs="Arial"/>
          <w:sz w:val="22"/>
          <w:szCs w:val="22"/>
        </w:rPr>
        <w:t>a</w:t>
      </w:r>
      <w:r w:rsidR="009F2564" w:rsidRPr="00F862F8">
        <w:rPr>
          <w:rFonts w:ascii="Arial" w:hAnsi="Arial" w:cs="Arial"/>
          <w:sz w:val="22"/>
          <w:szCs w:val="22"/>
        </w:rPr>
        <w:t xml:space="preserve"> serijske opreme obsega </w:t>
      </w:r>
      <w:r w:rsidR="009F2564" w:rsidRPr="00F862F8">
        <w:rPr>
          <w:rFonts w:ascii="Arial" w:hAnsi="Arial" w:cs="Arial"/>
          <w:b/>
          <w:sz w:val="22"/>
          <w:szCs w:val="22"/>
        </w:rPr>
        <w:t>fotografije, opise in popise</w:t>
      </w:r>
      <w:r w:rsidR="009F2564" w:rsidRPr="00F862F8">
        <w:rPr>
          <w:rFonts w:ascii="Arial" w:hAnsi="Arial" w:cs="Arial"/>
          <w:sz w:val="22"/>
          <w:szCs w:val="22"/>
        </w:rPr>
        <w:t xml:space="preserve">. Morebitne spremembe je potrebno uskladiti s projektantom. </w:t>
      </w:r>
    </w:p>
    <w:p w:rsidR="00782C77" w:rsidRPr="00F862F8" w:rsidRDefault="00782C77" w:rsidP="00463B6A">
      <w:pPr>
        <w:jc w:val="both"/>
        <w:rPr>
          <w:rFonts w:ascii="Arial" w:hAnsi="Arial" w:cs="Arial"/>
          <w:sz w:val="22"/>
          <w:szCs w:val="22"/>
        </w:rPr>
      </w:pPr>
    </w:p>
    <w:p w:rsidR="009F2564" w:rsidRPr="00F862F8" w:rsidRDefault="009F2564" w:rsidP="00463B6A">
      <w:pPr>
        <w:jc w:val="both"/>
        <w:rPr>
          <w:rFonts w:ascii="Arial" w:hAnsi="Arial" w:cs="Arial"/>
          <w:sz w:val="22"/>
          <w:szCs w:val="22"/>
        </w:rPr>
      </w:pPr>
      <w:r w:rsidRPr="00F862F8">
        <w:rPr>
          <w:rFonts w:ascii="Arial" w:hAnsi="Arial" w:cs="Arial"/>
          <w:sz w:val="22"/>
          <w:szCs w:val="22"/>
        </w:rPr>
        <w:t xml:space="preserve">Barve za posamezne elemente in površinske obdelave (tekstil, usnje, kovina, </w:t>
      </w:r>
      <w:proofErr w:type="spellStart"/>
      <w:r w:rsidRPr="00F862F8">
        <w:rPr>
          <w:rFonts w:ascii="Arial" w:hAnsi="Arial" w:cs="Arial"/>
          <w:sz w:val="22"/>
          <w:szCs w:val="22"/>
        </w:rPr>
        <w:t>itd</w:t>
      </w:r>
      <w:proofErr w:type="spellEnd"/>
      <w:r w:rsidRPr="00F862F8">
        <w:rPr>
          <w:rFonts w:ascii="Arial" w:hAnsi="Arial" w:cs="Arial"/>
          <w:sz w:val="22"/>
          <w:szCs w:val="22"/>
        </w:rPr>
        <w:t xml:space="preserve">) poda projektant. </w:t>
      </w:r>
    </w:p>
    <w:p w:rsidR="00782C77" w:rsidRPr="00F862F8" w:rsidRDefault="00782C77" w:rsidP="00463B6A">
      <w:pPr>
        <w:jc w:val="both"/>
        <w:rPr>
          <w:rFonts w:ascii="Arial" w:hAnsi="Arial" w:cs="Arial"/>
          <w:sz w:val="22"/>
          <w:szCs w:val="22"/>
        </w:rPr>
      </w:pPr>
    </w:p>
    <w:p w:rsidR="009F2564" w:rsidRPr="00F862F8" w:rsidRDefault="009F2564" w:rsidP="00463B6A">
      <w:pPr>
        <w:jc w:val="both"/>
        <w:rPr>
          <w:rFonts w:ascii="Arial" w:hAnsi="Arial" w:cs="Arial"/>
          <w:sz w:val="22"/>
          <w:szCs w:val="22"/>
        </w:rPr>
      </w:pPr>
      <w:r w:rsidRPr="00F862F8">
        <w:rPr>
          <w:rFonts w:ascii="Arial" w:hAnsi="Arial" w:cs="Arial"/>
          <w:sz w:val="22"/>
          <w:szCs w:val="22"/>
        </w:rPr>
        <w:t>Dobavljeni elementi morajo ustrezati veljavnim tehničnim predpisom oz</w:t>
      </w:r>
      <w:r w:rsidR="00E61989" w:rsidRPr="00F862F8">
        <w:rPr>
          <w:rFonts w:ascii="Arial" w:hAnsi="Arial" w:cs="Arial"/>
          <w:sz w:val="22"/>
          <w:szCs w:val="22"/>
        </w:rPr>
        <w:t>.,</w:t>
      </w:r>
      <w:r w:rsidRPr="00F862F8">
        <w:rPr>
          <w:rFonts w:ascii="Arial" w:hAnsi="Arial" w:cs="Arial"/>
          <w:sz w:val="22"/>
          <w:szCs w:val="22"/>
        </w:rPr>
        <w:t xml:space="preserve"> po potrebi mednarodnim standardom.</w:t>
      </w:r>
      <w:r w:rsidR="004706AA" w:rsidRPr="00F862F8">
        <w:rPr>
          <w:rFonts w:ascii="Arial" w:hAnsi="Arial" w:cs="Arial"/>
          <w:sz w:val="22"/>
          <w:szCs w:val="22"/>
        </w:rPr>
        <w:t xml:space="preserve"> (npr. odpornost na abrazijo in obraba tekstila, </w:t>
      </w:r>
      <w:proofErr w:type="spellStart"/>
      <w:r w:rsidR="004706AA" w:rsidRPr="00F862F8">
        <w:rPr>
          <w:rFonts w:ascii="Arial" w:hAnsi="Arial" w:cs="Arial"/>
          <w:sz w:val="22"/>
          <w:szCs w:val="22"/>
        </w:rPr>
        <w:t>ognjevarnost</w:t>
      </w:r>
      <w:proofErr w:type="spellEnd"/>
      <w:r w:rsidR="004706AA" w:rsidRPr="00F862F8">
        <w:rPr>
          <w:rFonts w:ascii="Arial" w:hAnsi="Arial" w:cs="Arial"/>
          <w:sz w:val="22"/>
          <w:szCs w:val="22"/>
        </w:rPr>
        <w:t>, itd.)</w:t>
      </w:r>
      <w:r w:rsidR="00782C77" w:rsidRPr="00F862F8">
        <w:rPr>
          <w:rFonts w:ascii="Arial" w:hAnsi="Arial" w:cs="Arial"/>
          <w:sz w:val="22"/>
          <w:szCs w:val="22"/>
        </w:rPr>
        <w:t>.</w:t>
      </w:r>
    </w:p>
    <w:p w:rsidR="009F2564" w:rsidRPr="00F862F8" w:rsidRDefault="009F2564" w:rsidP="00463B6A">
      <w:pPr>
        <w:jc w:val="both"/>
        <w:rPr>
          <w:rFonts w:ascii="Arial" w:hAnsi="Arial" w:cs="Arial"/>
          <w:b/>
          <w:sz w:val="22"/>
          <w:szCs w:val="22"/>
        </w:rPr>
      </w:pPr>
    </w:p>
    <w:p w:rsidR="00C63D75" w:rsidRPr="00F862F8" w:rsidRDefault="00825437" w:rsidP="00463B6A">
      <w:pPr>
        <w:jc w:val="both"/>
        <w:rPr>
          <w:rFonts w:ascii="Arial" w:hAnsi="Arial" w:cs="Arial"/>
          <w:bCs/>
          <w:sz w:val="22"/>
          <w:szCs w:val="22"/>
        </w:rPr>
      </w:pPr>
      <w:r w:rsidRPr="00F862F8">
        <w:rPr>
          <w:rFonts w:ascii="Arial" w:hAnsi="Arial" w:cs="Arial"/>
          <w:bCs/>
          <w:sz w:val="22"/>
          <w:szCs w:val="22"/>
        </w:rPr>
        <w:t>Pri izbiri in dobavi elementov notranje opreme je potrebno upoštevati:</w:t>
      </w:r>
    </w:p>
    <w:p w:rsidR="009F2564" w:rsidRPr="00F862F8" w:rsidRDefault="009F2564" w:rsidP="00463B6A">
      <w:pPr>
        <w:jc w:val="both"/>
        <w:rPr>
          <w:rFonts w:ascii="Arial" w:hAnsi="Arial" w:cs="Arial"/>
          <w:b/>
          <w:sz w:val="22"/>
          <w:szCs w:val="22"/>
        </w:rPr>
      </w:pPr>
    </w:p>
    <w:p w:rsidR="009F2564" w:rsidRPr="00F862F8" w:rsidRDefault="009F2564" w:rsidP="00463B6A">
      <w:pPr>
        <w:jc w:val="both"/>
        <w:rPr>
          <w:rFonts w:ascii="Arial" w:hAnsi="Arial" w:cs="Arial"/>
          <w:b/>
          <w:sz w:val="22"/>
          <w:szCs w:val="22"/>
        </w:rPr>
      </w:pPr>
      <w:r w:rsidRPr="00F862F8">
        <w:rPr>
          <w:rFonts w:ascii="Arial" w:hAnsi="Arial" w:cs="Arial"/>
          <w:b/>
          <w:sz w:val="22"/>
          <w:szCs w:val="22"/>
        </w:rPr>
        <w:t>Stoli</w:t>
      </w:r>
    </w:p>
    <w:p w:rsidR="009F2564" w:rsidRPr="00F862F8" w:rsidRDefault="007C4358" w:rsidP="00463B6A">
      <w:pPr>
        <w:jc w:val="both"/>
        <w:rPr>
          <w:rFonts w:ascii="Arial" w:hAnsi="Arial" w:cs="Arial"/>
          <w:sz w:val="22"/>
          <w:szCs w:val="22"/>
        </w:rPr>
      </w:pPr>
      <w:r w:rsidRPr="00F862F8">
        <w:rPr>
          <w:rFonts w:ascii="Arial" w:hAnsi="Arial" w:cs="Arial"/>
          <w:sz w:val="22"/>
          <w:szCs w:val="22"/>
        </w:rPr>
        <w:t xml:space="preserve">Dobavi se </w:t>
      </w:r>
      <w:r w:rsidR="001727A6" w:rsidRPr="00F862F8">
        <w:rPr>
          <w:rFonts w:ascii="Arial" w:hAnsi="Arial" w:cs="Arial"/>
          <w:sz w:val="22"/>
          <w:szCs w:val="22"/>
        </w:rPr>
        <w:t>5</w:t>
      </w:r>
      <w:r w:rsidRPr="00F862F8">
        <w:rPr>
          <w:rFonts w:ascii="Arial" w:hAnsi="Arial" w:cs="Arial"/>
          <w:sz w:val="22"/>
          <w:szCs w:val="22"/>
        </w:rPr>
        <w:t xml:space="preserve"> v</w:t>
      </w:r>
      <w:r w:rsidR="00DD59FA" w:rsidRPr="00F862F8">
        <w:rPr>
          <w:rFonts w:ascii="Arial" w:hAnsi="Arial" w:cs="Arial"/>
          <w:sz w:val="22"/>
          <w:szCs w:val="22"/>
        </w:rPr>
        <w:t>rst</w:t>
      </w:r>
      <w:r w:rsidRPr="00F862F8">
        <w:rPr>
          <w:rFonts w:ascii="Arial" w:hAnsi="Arial" w:cs="Arial"/>
          <w:sz w:val="22"/>
          <w:szCs w:val="22"/>
        </w:rPr>
        <w:t xml:space="preserve"> stolov za različne prostore:</w:t>
      </w:r>
    </w:p>
    <w:p w:rsidR="005B10D7" w:rsidRPr="00F862F8" w:rsidRDefault="005B10D7" w:rsidP="00463B6A">
      <w:pPr>
        <w:jc w:val="both"/>
        <w:rPr>
          <w:rFonts w:ascii="Arial" w:hAnsi="Arial" w:cs="Arial"/>
          <w:sz w:val="22"/>
          <w:szCs w:val="22"/>
          <w:u w:val="single"/>
        </w:rPr>
      </w:pPr>
    </w:p>
    <w:p w:rsidR="00290A03" w:rsidRPr="00F862F8" w:rsidRDefault="00290A03" w:rsidP="00290A03">
      <w:pPr>
        <w:pStyle w:val="Odstavekseznama"/>
        <w:numPr>
          <w:ilvl w:val="0"/>
          <w:numId w:val="24"/>
        </w:numPr>
        <w:tabs>
          <w:tab w:val="left" w:pos="284"/>
        </w:tabs>
        <w:ind w:left="284" w:hanging="284"/>
        <w:jc w:val="both"/>
        <w:rPr>
          <w:rFonts w:ascii="Arial" w:hAnsi="Arial" w:cs="Arial"/>
          <w:sz w:val="22"/>
          <w:szCs w:val="22"/>
        </w:rPr>
      </w:pPr>
      <w:r w:rsidRPr="00F862F8">
        <w:rPr>
          <w:rFonts w:ascii="Arial" w:hAnsi="Arial" w:cs="Arial"/>
          <w:sz w:val="22"/>
          <w:szCs w:val="22"/>
        </w:rPr>
        <w:t>Nakladalni stol s kovinskim ogrodjem s štirimi nogami, brez naslona za roke, školjko iz vezanega lesa in tapeciran s tekstilom</w:t>
      </w:r>
      <w:r>
        <w:rPr>
          <w:rFonts w:ascii="Arial" w:hAnsi="Arial" w:cs="Arial"/>
          <w:sz w:val="22"/>
          <w:szCs w:val="22"/>
        </w:rPr>
        <w:t xml:space="preserve"> (kot npr. AJ </w:t>
      </w:r>
      <w:proofErr w:type="spellStart"/>
      <w:r>
        <w:rPr>
          <w:rFonts w:ascii="Arial" w:hAnsi="Arial" w:cs="Arial"/>
          <w:sz w:val="22"/>
          <w:szCs w:val="22"/>
        </w:rPr>
        <w:t>Produkter</w:t>
      </w:r>
      <w:proofErr w:type="spellEnd"/>
      <w:r>
        <w:rPr>
          <w:rFonts w:ascii="Arial" w:hAnsi="Arial" w:cs="Arial"/>
          <w:sz w:val="22"/>
          <w:szCs w:val="22"/>
        </w:rPr>
        <w:t xml:space="preserve"> AB, model </w:t>
      </w:r>
      <w:proofErr w:type="spellStart"/>
      <w:r>
        <w:rPr>
          <w:rFonts w:ascii="Arial" w:hAnsi="Arial" w:cs="Arial"/>
          <w:sz w:val="22"/>
          <w:szCs w:val="22"/>
        </w:rPr>
        <w:t>Whistler</w:t>
      </w:r>
      <w:proofErr w:type="spellEnd"/>
      <w:r>
        <w:rPr>
          <w:rFonts w:ascii="Arial" w:hAnsi="Arial" w:cs="Arial"/>
          <w:sz w:val="22"/>
          <w:szCs w:val="22"/>
        </w:rPr>
        <w:t>)</w:t>
      </w:r>
    </w:p>
    <w:p w:rsidR="00290A03" w:rsidRPr="00F862F8" w:rsidRDefault="00290A03" w:rsidP="00290A03">
      <w:pPr>
        <w:pStyle w:val="Odstavekseznama"/>
        <w:numPr>
          <w:ilvl w:val="0"/>
          <w:numId w:val="24"/>
        </w:numPr>
        <w:tabs>
          <w:tab w:val="left" w:pos="284"/>
        </w:tabs>
        <w:ind w:left="284" w:hanging="284"/>
        <w:jc w:val="both"/>
        <w:rPr>
          <w:rFonts w:ascii="Arial" w:hAnsi="Arial" w:cs="Arial"/>
          <w:sz w:val="22"/>
          <w:szCs w:val="22"/>
        </w:rPr>
      </w:pPr>
      <w:r w:rsidRPr="00F862F8">
        <w:rPr>
          <w:rFonts w:ascii="Arial" w:hAnsi="Arial" w:cs="Arial"/>
          <w:sz w:val="22"/>
          <w:szCs w:val="22"/>
        </w:rPr>
        <w:t xml:space="preserve">Nakladalni stol s kovinskim ogrodjem v obliki sani, brez naslona za roke, školjko iz </w:t>
      </w:r>
      <w:r w:rsidR="004F3C90" w:rsidRPr="004F3C90">
        <w:rPr>
          <w:rFonts w:ascii="Arial" w:hAnsi="Arial" w:cs="Arial"/>
          <w:b/>
          <w:bCs/>
          <w:color w:val="FF0000"/>
          <w:sz w:val="22"/>
          <w:szCs w:val="22"/>
        </w:rPr>
        <w:t>PVC</w:t>
      </w:r>
      <w:r w:rsidRPr="00F862F8">
        <w:rPr>
          <w:rFonts w:ascii="Arial" w:hAnsi="Arial" w:cs="Arial"/>
          <w:sz w:val="22"/>
          <w:szCs w:val="22"/>
        </w:rPr>
        <w:t xml:space="preserve"> in tapeciran s tekstilom</w:t>
      </w:r>
      <w:r>
        <w:rPr>
          <w:rFonts w:ascii="Arial" w:hAnsi="Arial" w:cs="Arial"/>
          <w:sz w:val="22"/>
          <w:szCs w:val="22"/>
        </w:rPr>
        <w:t xml:space="preserve"> (kot npr. Hit </w:t>
      </w:r>
      <w:proofErr w:type="spellStart"/>
      <w:r>
        <w:rPr>
          <w:rFonts w:ascii="Arial" w:hAnsi="Arial" w:cs="Arial"/>
          <w:sz w:val="22"/>
          <w:szCs w:val="22"/>
        </w:rPr>
        <w:t>preless</w:t>
      </w:r>
      <w:proofErr w:type="spellEnd"/>
      <w:r>
        <w:rPr>
          <w:rFonts w:ascii="Arial" w:hAnsi="Arial" w:cs="Arial"/>
          <w:sz w:val="22"/>
          <w:szCs w:val="22"/>
        </w:rPr>
        <w:t xml:space="preserve">, model </w:t>
      </w:r>
      <w:proofErr w:type="spellStart"/>
      <w:r>
        <w:rPr>
          <w:rFonts w:ascii="Arial" w:hAnsi="Arial" w:cs="Arial"/>
          <w:sz w:val="22"/>
          <w:szCs w:val="22"/>
        </w:rPr>
        <w:t>Afilo</w:t>
      </w:r>
      <w:proofErr w:type="spellEnd"/>
      <w:r>
        <w:rPr>
          <w:rFonts w:ascii="Arial" w:hAnsi="Arial" w:cs="Arial"/>
          <w:sz w:val="22"/>
          <w:szCs w:val="22"/>
        </w:rPr>
        <w:t>)</w:t>
      </w:r>
    </w:p>
    <w:p w:rsidR="00441971" w:rsidRDefault="00290A03" w:rsidP="00441971">
      <w:pPr>
        <w:pStyle w:val="Odstavekseznama"/>
        <w:numPr>
          <w:ilvl w:val="0"/>
          <w:numId w:val="24"/>
        </w:numPr>
        <w:tabs>
          <w:tab w:val="left" w:pos="284"/>
        </w:tabs>
        <w:ind w:left="284" w:hanging="284"/>
        <w:jc w:val="both"/>
        <w:rPr>
          <w:rFonts w:ascii="Arial" w:hAnsi="Arial" w:cs="Arial"/>
          <w:sz w:val="22"/>
          <w:szCs w:val="22"/>
        </w:rPr>
      </w:pPr>
      <w:r w:rsidRPr="00F862F8">
        <w:rPr>
          <w:rFonts w:ascii="Arial" w:hAnsi="Arial" w:cs="Arial"/>
          <w:sz w:val="22"/>
          <w:szCs w:val="22"/>
        </w:rPr>
        <w:t xml:space="preserve">Nakladalni stol s kovinskim ogrodjem v obliki sani, z naslonom za roke in preklopno mizico, školjko iz </w:t>
      </w:r>
      <w:r w:rsidR="004F3C90" w:rsidRPr="00A63056">
        <w:rPr>
          <w:rFonts w:ascii="Arial" w:hAnsi="Arial" w:cs="Arial"/>
          <w:b/>
          <w:bCs/>
          <w:color w:val="FF0000"/>
          <w:sz w:val="22"/>
          <w:szCs w:val="22"/>
        </w:rPr>
        <w:t>PVC</w:t>
      </w:r>
      <w:r w:rsidR="004F3C90" w:rsidRPr="00F862F8">
        <w:rPr>
          <w:rFonts w:ascii="Arial" w:hAnsi="Arial" w:cs="Arial"/>
          <w:sz w:val="22"/>
          <w:szCs w:val="22"/>
        </w:rPr>
        <w:t xml:space="preserve"> </w:t>
      </w:r>
      <w:r w:rsidRPr="00F862F8">
        <w:rPr>
          <w:rFonts w:ascii="Arial" w:hAnsi="Arial" w:cs="Arial"/>
          <w:sz w:val="22"/>
          <w:szCs w:val="22"/>
        </w:rPr>
        <w:t>in tapeciran s tekstilom</w:t>
      </w:r>
      <w:r>
        <w:rPr>
          <w:rFonts w:ascii="Arial" w:hAnsi="Arial" w:cs="Arial"/>
          <w:sz w:val="22"/>
          <w:szCs w:val="22"/>
        </w:rPr>
        <w:t xml:space="preserve"> (kot npr. Hit </w:t>
      </w:r>
      <w:proofErr w:type="spellStart"/>
      <w:r>
        <w:rPr>
          <w:rFonts w:ascii="Arial" w:hAnsi="Arial" w:cs="Arial"/>
          <w:sz w:val="22"/>
          <w:szCs w:val="22"/>
        </w:rPr>
        <w:t>preless</w:t>
      </w:r>
      <w:proofErr w:type="spellEnd"/>
      <w:r>
        <w:rPr>
          <w:rFonts w:ascii="Arial" w:hAnsi="Arial" w:cs="Arial"/>
          <w:sz w:val="22"/>
          <w:szCs w:val="22"/>
        </w:rPr>
        <w:t xml:space="preserve">, model </w:t>
      </w:r>
      <w:proofErr w:type="spellStart"/>
      <w:r>
        <w:rPr>
          <w:rFonts w:ascii="Arial" w:hAnsi="Arial" w:cs="Arial"/>
          <w:sz w:val="22"/>
          <w:szCs w:val="22"/>
        </w:rPr>
        <w:t>Afilo</w:t>
      </w:r>
      <w:proofErr w:type="spellEnd"/>
      <w:r w:rsidR="00441971">
        <w:rPr>
          <w:rFonts w:ascii="Arial" w:hAnsi="Arial" w:cs="Arial"/>
          <w:sz w:val="22"/>
          <w:szCs w:val="22"/>
        </w:rPr>
        <w:t>)</w:t>
      </w:r>
    </w:p>
    <w:p w:rsidR="00441971" w:rsidRDefault="00441971" w:rsidP="00441971">
      <w:pPr>
        <w:pStyle w:val="Odstavekseznama"/>
        <w:numPr>
          <w:ilvl w:val="0"/>
          <w:numId w:val="24"/>
        </w:numPr>
        <w:tabs>
          <w:tab w:val="left" w:pos="284"/>
        </w:tabs>
        <w:ind w:left="284" w:hanging="284"/>
        <w:jc w:val="both"/>
        <w:rPr>
          <w:rFonts w:ascii="Arial" w:hAnsi="Arial" w:cs="Arial"/>
          <w:sz w:val="22"/>
          <w:szCs w:val="22"/>
        </w:rPr>
      </w:pPr>
      <w:r w:rsidRPr="00441971">
        <w:rPr>
          <w:rFonts w:ascii="Arial" w:hAnsi="Arial" w:cs="Arial"/>
          <w:sz w:val="22"/>
          <w:szCs w:val="22"/>
        </w:rPr>
        <w:t xml:space="preserve">Pisarniški stol, </w:t>
      </w:r>
      <w:r w:rsidRPr="00441971">
        <w:rPr>
          <w:rFonts w:ascii="Arial" w:hAnsi="Arial" w:cs="Arial"/>
          <w:b/>
          <w:bCs/>
          <w:color w:val="FF0000"/>
          <w:sz w:val="22"/>
          <w:szCs w:val="22"/>
        </w:rPr>
        <w:t>brez naslonov za roke (ko</w:t>
      </w:r>
      <w:bookmarkStart w:id="2" w:name="_GoBack"/>
      <w:bookmarkEnd w:id="2"/>
      <w:r w:rsidRPr="00441971">
        <w:rPr>
          <w:rFonts w:ascii="Arial" w:hAnsi="Arial" w:cs="Arial"/>
          <w:b/>
          <w:bCs/>
          <w:color w:val="FF0000"/>
          <w:sz w:val="22"/>
          <w:szCs w:val="22"/>
        </w:rPr>
        <w:t xml:space="preserve">t npr. </w:t>
      </w:r>
      <w:proofErr w:type="spellStart"/>
      <w:r w:rsidRPr="00441971">
        <w:rPr>
          <w:rFonts w:ascii="Arial" w:hAnsi="Arial" w:cs="Arial"/>
          <w:b/>
          <w:bCs/>
          <w:color w:val="FF0000"/>
          <w:sz w:val="22"/>
          <w:szCs w:val="22"/>
        </w:rPr>
        <w:t>Nowy</w:t>
      </w:r>
      <w:proofErr w:type="spellEnd"/>
      <w:r w:rsidRPr="00441971">
        <w:rPr>
          <w:rFonts w:ascii="Arial" w:hAnsi="Arial" w:cs="Arial"/>
          <w:b/>
          <w:bCs/>
          <w:color w:val="FF0000"/>
          <w:sz w:val="22"/>
          <w:szCs w:val="22"/>
        </w:rPr>
        <w:t xml:space="preserve"> </w:t>
      </w:r>
      <w:proofErr w:type="spellStart"/>
      <w:r w:rsidRPr="00441971">
        <w:rPr>
          <w:rFonts w:ascii="Arial" w:hAnsi="Arial" w:cs="Arial"/>
          <w:b/>
          <w:bCs/>
          <w:color w:val="FF0000"/>
          <w:sz w:val="22"/>
          <w:szCs w:val="22"/>
        </w:rPr>
        <w:t>Styl</w:t>
      </w:r>
      <w:proofErr w:type="spellEnd"/>
      <w:r w:rsidRPr="00441971">
        <w:rPr>
          <w:rFonts w:ascii="Arial" w:hAnsi="Arial" w:cs="Arial"/>
          <w:b/>
          <w:bCs/>
          <w:color w:val="FF0000"/>
          <w:sz w:val="22"/>
          <w:szCs w:val="22"/>
        </w:rPr>
        <w:t xml:space="preserve"> </w:t>
      </w:r>
      <w:proofErr w:type="spellStart"/>
      <w:r w:rsidRPr="00441971">
        <w:rPr>
          <w:rFonts w:ascii="Arial" w:hAnsi="Arial" w:cs="Arial"/>
          <w:b/>
          <w:bCs/>
          <w:color w:val="FF0000"/>
          <w:sz w:val="22"/>
          <w:szCs w:val="22"/>
        </w:rPr>
        <w:t>Group</w:t>
      </w:r>
      <w:proofErr w:type="spellEnd"/>
      <w:r w:rsidRPr="00441971">
        <w:rPr>
          <w:rFonts w:ascii="Arial" w:hAnsi="Arial" w:cs="Arial"/>
          <w:b/>
          <w:bCs/>
          <w:color w:val="FF0000"/>
          <w:sz w:val="22"/>
          <w:szCs w:val="22"/>
        </w:rPr>
        <w:t>, model NAVIGO)</w:t>
      </w:r>
    </w:p>
    <w:p w:rsidR="00441971" w:rsidRPr="00441971" w:rsidRDefault="00441971" w:rsidP="00441971">
      <w:pPr>
        <w:pStyle w:val="Odstavekseznama"/>
        <w:numPr>
          <w:ilvl w:val="0"/>
          <w:numId w:val="24"/>
        </w:numPr>
        <w:tabs>
          <w:tab w:val="left" w:pos="284"/>
        </w:tabs>
        <w:ind w:left="284" w:hanging="284"/>
        <w:jc w:val="both"/>
        <w:rPr>
          <w:rFonts w:ascii="Arial" w:hAnsi="Arial" w:cs="Arial"/>
          <w:sz w:val="22"/>
          <w:szCs w:val="22"/>
        </w:rPr>
      </w:pPr>
      <w:r w:rsidRPr="00441971">
        <w:rPr>
          <w:rFonts w:ascii="Arial" w:hAnsi="Arial" w:cs="Arial"/>
          <w:sz w:val="22"/>
          <w:szCs w:val="22"/>
        </w:rPr>
        <w:t xml:space="preserve">Pisarniški stol, </w:t>
      </w:r>
      <w:r w:rsidRPr="00441971">
        <w:rPr>
          <w:rFonts w:ascii="Arial" w:hAnsi="Arial" w:cs="Arial"/>
          <w:b/>
          <w:bCs/>
          <w:color w:val="FF0000"/>
          <w:sz w:val="22"/>
          <w:szCs w:val="22"/>
        </w:rPr>
        <w:t xml:space="preserve">z nasloni za roke (kot npr. </w:t>
      </w:r>
      <w:proofErr w:type="spellStart"/>
      <w:r w:rsidRPr="00441971">
        <w:rPr>
          <w:rFonts w:ascii="Arial" w:hAnsi="Arial" w:cs="Arial"/>
          <w:b/>
          <w:bCs/>
          <w:color w:val="FF0000"/>
          <w:sz w:val="22"/>
          <w:szCs w:val="22"/>
        </w:rPr>
        <w:t>Nowy</w:t>
      </w:r>
      <w:proofErr w:type="spellEnd"/>
      <w:r w:rsidRPr="00441971">
        <w:rPr>
          <w:rFonts w:ascii="Arial" w:hAnsi="Arial" w:cs="Arial"/>
          <w:b/>
          <w:bCs/>
          <w:color w:val="FF0000"/>
          <w:sz w:val="22"/>
          <w:szCs w:val="22"/>
        </w:rPr>
        <w:t xml:space="preserve"> </w:t>
      </w:r>
      <w:proofErr w:type="spellStart"/>
      <w:r w:rsidRPr="00441971">
        <w:rPr>
          <w:rFonts w:ascii="Arial" w:hAnsi="Arial" w:cs="Arial"/>
          <w:b/>
          <w:bCs/>
          <w:color w:val="FF0000"/>
          <w:sz w:val="22"/>
          <w:szCs w:val="22"/>
        </w:rPr>
        <w:t>Styl</w:t>
      </w:r>
      <w:proofErr w:type="spellEnd"/>
      <w:r w:rsidRPr="00441971">
        <w:rPr>
          <w:rFonts w:ascii="Arial" w:hAnsi="Arial" w:cs="Arial"/>
          <w:b/>
          <w:bCs/>
          <w:color w:val="FF0000"/>
          <w:sz w:val="22"/>
          <w:szCs w:val="22"/>
        </w:rPr>
        <w:t xml:space="preserve"> </w:t>
      </w:r>
      <w:proofErr w:type="spellStart"/>
      <w:r w:rsidRPr="00441971">
        <w:rPr>
          <w:rFonts w:ascii="Arial" w:hAnsi="Arial" w:cs="Arial"/>
          <w:b/>
          <w:bCs/>
          <w:color w:val="FF0000"/>
          <w:sz w:val="22"/>
          <w:szCs w:val="22"/>
        </w:rPr>
        <w:t>Group</w:t>
      </w:r>
      <w:proofErr w:type="spellEnd"/>
      <w:r w:rsidRPr="00441971">
        <w:rPr>
          <w:rFonts w:ascii="Arial" w:hAnsi="Arial" w:cs="Arial"/>
          <w:b/>
          <w:bCs/>
          <w:color w:val="FF0000"/>
          <w:sz w:val="22"/>
          <w:szCs w:val="22"/>
        </w:rPr>
        <w:t>, model NAVIGO)</w:t>
      </w:r>
    </w:p>
    <w:p w:rsidR="007C4358" w:rsidRPr="00F862F8" w:rsidRDefault="007C4358" w:rsidP="00463B6A">
      <w:pPr>
        <w:jc w:val="both"/>
        <w:rPr>
          <w:rFonts w:ascii="Arial" w:hAnsi="Arial" w:cs="Arial"/>
          <w:color w:val="FF0000"/>
          <w:sz w:val="22"/>
          <w:szCs w:val="22"/>
        </w:rPr>
      </w:pPr>
    </w:p>
    <w:p w:rsidR="00306847" w:rsidRPr="00290A03" w:rsidRDefault="00306847" w:rsidP="00463B6A">
      <w:pPr>
        <w:jc w:val="both"/>
        <w:rPr>
          <w:rFonts w:ascii="Arial" w:hAnsi="Arial" w:cs="Arial"/>
          <w:b/>
          <w:sz w:val="22"/>
          <w:szCs w:val="22"/>
        </w:rPr>
      </w:pPr>
      <w:r w:rsidRPr="00290A03">
        <w:rPr>
          <w:rFonts w:ascii="Arial" w:hAnsi="Arial" w:cs="Arial"/>
          <w:b/>
          <w:sz w:val="22"/>
          <w:szCs w:val="22"/>
        </w:rPr>
        <w:t>Dodatna oprema:</w:t>
      </w:r>
    </w:p>
    <w:p w:rsidR="00290A03" w:rsidRDefault="00290A03" w:rsidP="00290A03">
      <w:pPr>
        <w:pStyle w:val="Odstavekseznama"/>
        <w:tabs>
          <w:tab w:val="left" w:pos="284"/>
        </w:tabs>
        <w:ind w:left="284"/>
        <w:jc w:val="both"/>
        <w:rPr>
          <w:rFonts w:ascii="Arial" w:hAnsi="Arial" w:cs="Arial"/>
          <w:sz w:val="22"/>
          <w:szCs w:val="22"/>
        </w:rPr>
      </w:pPr>
    </w:p>
    <w:p w:rsidR="00EB5354" w:rsidRPr="00290A03" w:rsidRDefault="00900FE1" w:rsidP="00290A03">
      <w:pPr>
        <w:pStyle w:val="Odstavekseznama"/>
        <w:numPr>
          <w:ilvl w:val="0"/>
          <w:numId w:val="40"/>
        </w:numPr>
        <w:tabs>
          <w:tab w:val="left" w:pos="284"/>
        </w:tabs>
        <w:ind w:left="284" w:hanging="284"/>
        <w:jc w:val="both"/>
        <w:rPr>
          <w:rFonts w:ascii="Arial" w:hAnsi="Arial" w:cs="Arial"/>
          <w:sz w:val="22"/>
          <w:szCs w:val="22"/>
        </w:rPr>
      </w:pPr>
      <w:r w:rsidRPr="00290A03">
        <w:rPr>
          <w:rFonts w:ascii="Arial" w:hAnsi="Arial" w:cs="Arial"/>
          <w:sz w:val="22"/>
          <w:szCs w:val="22"/>
        </w:rPr>
        <w:t>Stoja</w:t>
      </w:r>
      <w:r w:rsidR="00782C77" w:rsidRPr="00290A03">
        <w:rPr>
          <w:rFonts w:ascii="Arial" w:hAnsi="Arial" w:cs="Arial"/>
          <w:sz w:val="22"/>
          <w:szCs w:val="22"/>
        </w:rPr>
        <w:t>la</w:t>
      </w:r>
      <w:r w:rsidRPr="00290A03">
        <w:rPr>
          <w:rFonts w:ascii="Arial" w:hAnsi="Arial" w:cs="Arial"/>
          <w:sz w:val="22"/>
          <w:szCs w:val="22"/>
        </w:rPr>
        <w:t xml:space="preserve"> za dežnike</w:t>
      </w:r>
      <w:r w:rsidR="00290A03" w:rsidRPr="00290A03">
        <w:rPr>
          <w:rFonts w:ascii="Arial" w:hAnsi="Arial" w:cs="Arial"/>
          <w:sz w:val="22"/>
          <w:szCs w:val="22"/>
        </w:rPr>
        <w:t>:</w:t>
      </w:r>
      <w:r w:rsidR="00EB5354" w:rsidRPr="00290A03">
        <w:rPr>
          <w:rFonts w:ascii="Arial" w:hAnsi="Arial" w:cs="Arial"/>
          <w:sz w:val="22"/>
          <w:szCs w:val="22"/>
        </w:rPr>
        <w:t xml:space="preserve"> </w:t>
      </w:r>
      <w:r w:rsidR="00290A03" w:rsidRPr="00290A03">
        <w:rPr>
          <w:rFonts w:ascii="Arial" w:hAnsi="Arial" w:cs="Arial"/>
          <w:sz w:val="22"/>
          <w:szCs w:val="22"/>
        </w:rPr>
        <w:t xml:space="preserve">brušen </w:t>
      </w:r>
      <w:proofErr w:type="spellStart"/>
      <w:r w:rsidR="00290A03" w:rsidRPr="00290A03">
        <w:rPr>
          <w:rFonts w:ascii="Arial" w:hAnsi="Arial" w:cs="Arial"/>
          <w:sz w:val="22"/>
          <w:szCs w:val="22"/>
        </w:rPr>
        <w:t>inox</w:t>
      </w:r>
      <w:proofErr w:type="spellEnd"/>
      <w:r w:rsidR="00290A03" w:rsidRPr="00290A03">
        <w:rPr>
          <w:rFonts w:ascii="Arial" w:hAnsi="Arial" w:cs="Arial"/>
          <w:sz w:val="22"/>
          <w:szCs w:val="22"/>
        </w:rPr>
        <w:t xml:space="preserve"> (kot npr. EKI Kranj, </w:t>
      </w:r>
      <w:proofErr w:type="spellStart"/>
      <w:r w:rsidR="00290A03" w:rsidRPr="00290A03">
        <w:rPr>
          <w:rFonts w:ascii="Arial" w:hAnsi="Arial" w:cs="Arial"/>
          <w:sz w:val="22"/>
          <w:szCs w:val="22"/>
        </w:rPr>
        <w:t>art</w:t>
      </w:r>
      <w:proofErr w:type="spellEnd"/>
      <w:r w:rsidR="00290A03" w:rsidRPr="00290A03">
        <w:rPr>
          <w:rFonts w:ascii="Arial" w:hAnsi="Arial" w:cs="Arial"/>
          <w:sz w:val="22"/>
          <w:szCs w:val="22"/>
        </w:rPr>
        <w:t>. 100724)</w:t>
      </w:r>
    </w:p>
    <w:p w:rsidR="00EB5354" w:rsidRPr="00290A03" w:rsidRDefault="00900FE1" w:rsidP="00290A03">
      <w:pPr>
        <w:pStyle w:val="Odstavekseznama"/>
        <w:numPr>
          <w:ilvl w:val="0"/>
          <w:numId w:val="40"/>
        </w:numPr>
        <w:tabs>
          <w:tab w:val="left" w:pos="284"/>
        </w:tabs>
        <w:ind w:left="284" w:hanging="284"/>
        <w:jc w:val="both"/>
        <w:rPr>
          <w:rFonts w:ascii="Arial" w:hAnsi="Arial" w:cs="Arial"/>
          <w:sz w:val="22"/>
          <w:szCs w:val="22"/>
        </w:rPr>
      </w:pPr>
      <w:r w:rsidRPr="00290A03">
        <w:rPr>
          <w:rFonts w:ascii="Arial" w:hAnsi="Arial" w:cs="Arial"/>
          <w:sz w:val="22"/>
          <w:szCs w:val="22"/>
        </w:rPr>
        <w:t>Koš za odpadke</w:t>
      </w:r>
      <w:r w:rsidR="00E65099" w:rsidRPr="00290A03">
        <w:rPr>
          <w:rFonts w:ascii="Arial" w:hAnsi="Arial" w:cs="Arial"/>
          <w:sz w:val="22"/>
          <w:szCs w:val="22"/>
        </w:rPr>
        <w:t xml:space="preserve"> / notranji</w:t>
      </w:r>
      <w:r w:rsidR="00290A03" w:rsidRPr="00290A03">
        <w:rPr>
          <w:rFonts w:ascii="Arial" w:hAnsi="Arial" w:cs="Arial"/>
          <w:sz w:val="22"/>
          <w:szCs w:val="22"/>
        </w:rPr>
        <w:t xml:space="preserve">: brušen </w:t>
      </w:r>
      <w:proofErr w:type="spellStart"/>
      <w:r w:rsidR="00290A03" w:rsidRPr="00290A03">
        <w:rPr>
          <w:rFonts w:ascii="Arial" w:hAnsi="Arial" w:cs="Arial"/>
          <w:sz w:val="22"/>
          <w:szCs w:val="22"/>
        </w:rPr>
        <w:t>inox</w:t>
      </w:r>
      <w:proofErr w:type="spellEnd"/>
      <w:r w:rsidR="00290A03" w:rsidRPr="00290A03">
        <w:rPr>
          <w:rFonts w:ascii="Arial" w:hAnsi="Arial" w:cs="Arial"/>
          <w:sz w:val="22"/>
          <w:szCs w:val="22"/>
        </w:rPr>
        <w:t xml:space="preserve"> (kot npr. EKI Kranj, </w:t>
      </w:r>
      <w:proofErr w:type="spellStart"/>
      <w:r w:rsidR="00290A03" w:rsidRPr="00290A03">
        <w:rPr>
          <w:rFonts w:ascii="Arial" w:hAnsi="Arial" w:cs="Arial"/>
          <w:sz w:val="22"/>
          <w:szCs w:val="22"/>
        </w:rPr>
        <w:t>art</w:t>
      </w:r>
      <w:proofErr w:type="spellEnd"/>
      <w:r w:rsidR="00290A03" w:rsidRPr="00290A03">
        <w:rPr>
          <w:rFonts w:ascii="Arial" w:hAnsi="Arial" w:cs="Arial"/>
          <w:sz w:val="22"/>
          <w:szCs w:val="22"/>
        </w:rPr>
        <w:t>. 100467)</w:t>
      </w:r>
    </w:p>
    <w:p w:rsidR="00900FE1" w:rsidRDefault="00900FE1" w:rsidP="00290A03">
      <w:pPr>
        <w:pStyle w:val="Odstavekseznama"/>
        <w:numPr>
          <w:ilvl w:val="0"/>
          <w:numId w:val="40"/>
        </w:numPr>
        <w:tabs>
          <w:tab w:val="left" w:pos="284"/>
        </w:tabs>
        <w:ind w:left="284" w:hanging="284"/>
        <w:jc w:val="both"/>
        <w:rPr>
          <w:rFonts w:ascii="Arial" w:hAnsi="Arial" w:cs="Arial"/>
          <w:sz w:val="22"/>
          <w:szCs w:val="22"/>
        </w:rPr>
      </w:pPr>
      <w:r w:rsidRPr="00290A03">
        <w:rPr>
          <w:rFonts w:ascii="Arial" w:hAnsi="Arial" w:cs="Arial"/>
          <w:sz w:val="22"/>
          <w:szCs w:val="22"/>
        </w:rPr>
        <w:t>Voziček za nalaganje stolov</w:t>
      </w:r>
      <w:r w:rsidR="00E65099" w:rsidRPr="00290A03">
        <w:rPr>
          <w:rFonts w:ascii="Arial" w:hAnsi="Arial" w:cs="Arial"/>
          <w:sz w:val="22"/>
          <w:szCs w:val="22"/>
        </w:rPr>
        <w:t xml:space="preserve"> </w:t>
      </w:r>
      <w:r w:rsidR="00290A03" w:rsidRPr="00290A03">
        <w:rPr>
          <w:rFonts w:ascii="Arial" w:hAnsi="Arial" w:cs="Arial"/>
          <w:sz w:val="22"/>
          <w:szCs w:val="22"/>
        </w:rPr>
        <w:t>/ plato voziček, zložljiv (kot npr. propin.si)</w:t>
      </w:r>
    </w:p>
    <w:p w:rsidR="00290A03" w:rsidRPr="00290A03" w:rsidRDefault="00290A03" w:rsidP="00290A03">
      <w:pPr>
        <w:pStyle w:val="Odstavekseznama"/>
        <w:numPr>
          <w:ilvl w:val="0"/>
          <w:numId w:val="40"/>
        </w:numPr>
        <w:tabs>
          <w:tab w:val="left" w:pos="284"/>
        </w:tabs>
        <w:ind w:left="284" w:hanging="284"/>
        <w:jc w:val="both"/>
        <w:rPr>
          <w:rFonts w:ascii="Arial" w:hAnsi="Arial" w:cs="Arial"/>
          <w:sz w:val="22"/>
          <w:szCs w:val="22"/>
        </w:rPr>
      </w:pPr>
      <w:r>
        <w:rPr>
          <w:rFonts w:ascii="Arial" w:hAnsi="Arial" w:cs="Arial"/>
          <w:sz w:val="22"/>
          <w:szCs w:val="22"/>
        </w:rPr>
        <w:t>P</w:t>
      </w:r>
      <w:r w:rsidRPr="00290A03">
        <w:rPr>
          <w:rFonts w:ascii="Arial" w:hAnsi="Arial" w:cs="Arial"/>
          <w:sz w:val="22"/>
          <w:szCs w:val="22"/>
        </w:rPr>
        <w:t>loskovni obešalniki za obešanje vrhnjih oblačil</w:t>
      </w:r>
      <w:r>
        <w:rPr>
          <w:rFonts w:ascii="Arial" w:hAnsi="Arial" w:cs="Arial"/>
          <w:sz w:val="22"/>
          <w:szCs w:val="22"/>
        </w:rPr>
        <w:t xml:space="preserve"> (kot npr. </w:t>
      </w:r>
      <w:r w:rsidRPr="00290A03">
        <w:rPr>
          <w:rFonts w:ascii="Arial" w:hAnsi="Arial" w:cs="Arial"/>
          <w:sz w:val="22"/>
          <w:szCs w:val="22"/>
        </w:rPr>
        <w:t>RUJZ DESIGN</w:t>
      </w:r>
      <w:r>
        <w:rPr>
          <w:rFonts w:ascii="Arial" w:hAnsi="Arial" w:cs="Arial"/>
          <w:sz w:val="22"/>
          <w:szCs w:val="22"/>
        </w:rPr>
        <w:t xml:space="preserve">, model </w:t>
      </w:r>
      <w:r w:rsidRPr="00290A03">
        <w:rPr>
          <w:rFonts w:ascii="Arial" w:hAnsi="Arial" w:cs="Arial"/>
          <w:sz w:val="22"/>
          <w:szCs w:val="22"/>
        </w:rPr>
        <w:t>2202A</w:t>
      </w:r>
      <w:r>
        <w:rPr>
          <w:rStyle w:val="Krepko"/>
        </w:rPr>
        <w:t>)</w:t>
      </w:r>
    </w:p>
    <w:p w:rsidR="00C03793" w:rsidRPr="00F862F8" w:rsidRDefault="00C03793" w:rsidP="00463B6A">
      <w:pPr>
        <w:jc w:val="both"/>
        <w:rPr>
          <w:rFonts w:ascii="Arial" w:hAnsi="Arial" w:cs="Arial"/>
          <w:sz w:val="22"/>
          <w:szCs w:val="22"/>
        </w:rPr>
      </w:pPr>
    </w:p>
    <w:p w:rsidR="00E512DE" w:rsidRPr="00F862F8" w:rsidRDefault="00E512DE" w:rsidP="00463B6A">
      <w:pPr>
        <w:rPr>
          <w:rFonts w:ascii="Arial" w:hAnsi="Arial" w:cs="Arial"/>
          <w:sz w:val="22"/>
          <w:szCs w:val="22"/>
        </w:rPr>
      </w:pPr>
    </w:p>
    <w:sectPr w:rsidR="00E512DE" w:rsidRPr="00F862F8" w:rsidSect="007E550E">
      <w:footerReference w:type="default" r:id="rId9"/>
      <w:headerReference w:type="first" r:id="rId10"/>
      <w:pgSz w:w="11907" w:h="16840" w:code="9"/>
      <w:pgMar w:top="1134" w:right="1134" w:bottom="1134" w:left="1134" w:header="709" w:footer="709" w:gutter="0"/>
      <w:pgNumType w:start="32"/>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4F89" w:rsidRDefault="00B94F89">
      <w:r>
        <w:separator/>
      </w:r>
    </w:p>
  </w:endnote>
  <w:endnote w:type="continuationSeparator" w:id="0">
    <w:p w:rsidR="00B94F89" w:rsidRDefault="00B9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B6A" w:rsidRDefault="00463B6A" w:rsidP="00463B6A">
    <w:pPr>
      <w:pStyle w:val="Noga"/>
      <w:tabs>
        <w:tab w:val="right" w:pos="9639"/>
      </w:tabs>
    </w:pPr>
  </w:p>
  <w:p w:rsidR="00463B6A" w:rsidRPr="00463B6A" w:rsidRDefault="00463B6A" w:rsidP="00463B6A">
    <w:pPr>
      <w:pStyle w:val="Noga"/>
      <w:tabs>
        <w:tab w:val="clear" w:pos="9072"/>
        <w:tab w:val="right" w:pos="9639"/>
      </w:tabs>
      <w:rPr>
        <w:rFonts w:asciiTheme="minorHAnsi" w:hAnsiTheme="minorHAnsi"/>
        <w:sz w:val="20"/>
        <w:szCs w:val="16"/>
      </w:rPr>
    </w:pPr>
    <w:r w:rsidRPr="00463B6A">
      <w:rPr>
        <w:rFonts w:asciiTheme="minorHAnsi" w:hAnsiTheme="minorHAnsi"/>
        <w:sz w:val="20"/>
        <w:szCs w:val="16"/>
      </w:rPr>
      <w:t xml:space="preserve">Projektna naloga </w:t>
    </w:r>
    <w:r w:rsidRPr="00463B6A">
      <w:rPr>
        <w:rFonts w:asciiTheme="minorHAnsi" w:hAnsiTheme="minorHAnsi"/>
        <w:sz w:val="20"/>
        <w:szCs w:val="16"/>
      </w:rPr>
      <w:tab/>
    </w:r>
    <w:r w:rsidRPr="00463B6A">
      <w:rPr>
        <w:rFonts w:asciiTheme="minorHAnsi" w:hAnsiTheme="minorHAnsi"/>
        <w:sz w:val="20"/>
        <w:szCs w:val="16"/>
      </w:rPr>
      <w:tab/>
      <w:t xml:space="preserve">Stran </w:t>
    </w:r>
    <w:r w:rsidRPr="00463B6A">
      <w:rPr>
        <w:rFonts w:asciiTheme="minorHAnsi" w:hAnsiTheme="minorHAnsi"/>
        <w:b/>
        <w:sz w:val="20"/>
        <w:szCs w:val="16"/>
      </w:rPr>
      <w:fldChar w:fldCharType="begin"/>
    </w:r>
    <w:r w:rsidRPr="00463B6A">
      <w:rPr>
        <w:rFonts w:asciiTheme="minorHAnsi" w:hAnsiTheme="minorHAnsi"/>
        <w:b/>
        <w:sz w:val="20"/>
        <w:szCs w:val="16"/>
      </w:rPr>
      <w:instrText>PAGE</w:instrText>
    </w:r>
    <w:r w:rsidRPr="00463B6A">
      <w:rPr>
        <w:rFonts w:asciiTheme="minorHAnsi" w:hAnsiTheme="minorHAnsi"/>
        <w:b/>
        <w:sz w:val="20"/>
        <w:szCs w:val="16"/>
      </w:rPr>
      <w:fldChar w:fldCharType="separate"/>
    </w:r>
    <w:r w:rsidRPr="00463B6A">
      <w:rPr>
        <w:rFonts w:asciiTheme="minorHAnsi" w:hAnsiTheme="minorHAnsi"/>
        <w:b/>
        <w:sz w:val="20"/>
        <w:szCs w:val="16"/>
      </w:rPr>
      <w:t>27</w:t>
    </w:r>
    <w:r w:rsidRPr="00463B6A">
      <w:rPr>
        <w:rFonts w:asciiTheme="minorHAnsi" w:hAnsiTheme="minorHAnsi"/>
        <w:sz w:val="20"/>
        <w:szCs w:val="16"/>
      </w:rPr>
      <w:fldChar w:fldCharType="end"/>
    </w:r>
  </w:p>
  <w:p w:rsidR="00C63D75" w:rsidRPr="00463B6A" w:rsidRDefault="00C63D75" w:rsidP="00463B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4F89" w:rsidRDefault="00B94F89">
      <w:r>
        <w:separator/>
      </w:r>
    </w:p>
  </w:footnote>
  <w:footnote w:type="continuationSeparator" w:id="0">
    <w:p w:rsidR="00B94F89" w:rsidRDefault="00B94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923" w:type="dxa"/>
      <w:tblInd w:w="-142" w:type="dxa"/>
      <w:tblLayout w:type="fixed"/>
      <w:tblLook w:val="04A0" w:firstRow="1" w:lastRow="0" w:firstColumn="1" w:lastColumn="0" w:noHBand="0" w:noVBand="1"/>
    </w:tblPr>
    <w:tblGrid>
      <w:gridCol w:w="5611"/>
      <w:gridCol w:w="4312"/>
    </w:tblGrid>
    <w:tr w:rsidR="00E2631B" w:rsidRPr="009740E0" w:rsidTr="00841DD7">
      <w:tc>
        <w:tcPr>
          <w:tcW w:w="5611" w:type="dxa"/>
          <w:shd w:val="clear" w:color="auto" w:fill="auto"/>
        </w:tcPr>
        <w:p w:rsidR="00E2631B" w:rsidRPr="009740E0" w:rsidRDefault="00E2631B" w:rsidP="00E2631B">
          <w:pPr>
            <w:rPr>
              <w:rFonts w:ascii="Arial" w:hAnsi="Arial" w:cs="Arial"/>
            </w:rPr>
          </w:pPr>
          <w:r w:rsidRPr="00212ED0">
            <w:rPr>
              <w:rFonts w:ascii="Arial" w:hAnsi="Arial" w:cs="Arial"/>
              <w:noProof/>
            </w:rPr>
            <w:drawing>
              <wp:inline distT="0" distB="0" distL="0" distR="0" wp14:anchorId="515CCAE4" wp14:editId="6FE064B7">
                <wp:extent cx="381635" cy="524510"/>
                <wp:effectExtent l="0" t="0" r="0" b="0"/>
                <wp:docPr id="1" name="Slika 1" descr="MOM-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OM-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 cy="524510"/>
                        </a:xfrm>
                        <a:prstGeom prst="rect">
                          <a:avLst/>
                        </a:prstGeom>
                        <a:noFill/>
                        <a:ln>
                          <a:noFill/>
                        </a:ln>
                      </pic:spPr>
                    </pic:pic>
                  </a:graphicData>
                </a:graphic>
              </wp:inline>
            </w:drawing>
          </w:r>
        </w:p>
        <w:p w:rsidR="00E2631B" w:rsidRPr="009740E0" w:rsidRDefault="00E2631B" w:rsidP="00E2631B">
          <w:pPr>
            <w:rPr>
              <w:rFonts w:ascii="Arial" w:hAnsi="Arial" w:cs="Arial"/>
            </w:rPr>
          </w:pPr>
          <w:r w:rsidRPr="009740E0">
            <w:rPr>
              <w:rFonts w:ascii="Arial" w:hAnsi="Arial" w:cs="Arial"/>
            </w:rPr>
            <w:t>MESTNA OBČINA MARIBOR</w:t>
          </w:r>
        </w:p>
        <w:p w:rsidR="00E2631B" w:rsidRPr="009740E0" w:rsidRDefault="00E2631B" w:rsidP="00E2631B">
          <w:pPr>
            <w:pStyle w:val="Glava"/>
            <w:tabs>
              <w:tab w:val="clear" w:pos="4536"/>
              <w:tab w:val="center" w:pos="2160"/>
            </w:tabs>
            <w:rPr>
              <w:rFonts w:ascii="Arial" w:hAnsi="Arial" w:cs="Arial"/>
            </w:rPr>
          </w:pPr>
          <w:r w:rsidRPr="009740E0">
            <w:rPr>
              <w:rFonts w:ascii="Arial" w:hAnsi="Arial" w:cs="Arial"/>
            </w:rPr>
            <w:t>Mestna uprava</w:t>
          </w:r>
        </w:p>
        <w:p w:rsidR="00E2631B" w:rsidRPr="009740E0" w:rsidRDefault="00E2631B" w:rsidP="00E2631B">
          <w:pPr>
            <w:rPr>
              <w:rFonts w:ascii="Arial" w:hAnsi="Arial" w:cs="Arial"/>
            </w:rPr>
          </w:pPr>
          <w:r w:rsidRPr="009740E0">
            <w:rPr>
              <w:rFonts w:ascii="Arial" w:hAnsi="Arial" w:cs="Arial"/>
            </w:rPr>
            <w:t>Ulica heroja Staneta 1, 2000 Maribor</w:t>
          </w:r>
        </w:p>
      </w:tc>
      <w:tc>
        <w:tcPr>
          <w:tcW w:w="4312" w:type="dxa"/>
          <w:shd w:val="clear" w:color="auto" w:fill="auto"/>
        </w:tcPr>
        <w:p w:rsidR="00E2631B" w:rsidRPr="009740E0" w:rsidRDefault="00E2631B" w:rsidP="00E2631B">
          <w:pPr>
            <w:rPr>
              <w:rFonts w:ascii="Arial" w:hAnsi="Arial" w:cs="Arial"/>
            </w:rPr>
          </w:pPr>
        </w:p>
      </w:tc>
    </w:tr>
  </w:tbl>
  <w:p w:rsidR="00E2631B" w:rsidRDefault="00E263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F26BA"/>
    <w:multiLevelType w:val="multilevel"/>
    <w:tmpl w:val="B658D2E0"/>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A52415"/>
    <w:multiLevelType w:val="hybridMultilevel"/>
    <w:tmpl w:val="A00C9D1A"/>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8C33E3"/>
    <w:multiLevelType w:val="hybridMultilevel"/>
    <w:tmpl w:val="52C6D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625393"/>
    <w:multiLevelType w:val="multilevel"/>
    <w:tmpl w:val="C64E364C"/>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7173C5D"/>
    <w:multiLevelType w:val="multilevel"/>
    <w:tmpl w:val="F6D27458"/>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bCs/>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0B408C"/>
    <w:multiLevelType w:val="hybridMultilevel"/>
    <w:tmpl w:val="C9CAF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473C16"/>
    <w:multiLevelType w:val="singleLevel"/>
    <w:tmpl w:val="0424000F"/>
    <w:lvl w:ilvl="0">
      <w:start w:val="1"/>
      <w:numFmt w:val="decimal"/>
      <w:lvlText w:val="%1."/>
      <w:lvlJc w:val="left"/>
      <w:pPr>
        <w:tabs>
          <w:tab w:val="num" w:pos="360"/>
        </w:tabs>
        <w:ind w:left="360" w:hanging="360"/>
      </w:pPr>
      <w:rPr>
        <w:rFonts w:hint="default"/>
      </w:rPr>
    </w:lvl>
  </w:abstractNum>
  <w:abstractNum w:abstractNumId="7" w15:restartNumberingAfterBreak="0">
    <w:nsid w:val="1014734B"/>
    <w:multiLevelType w:val="hybridMultilevel"/>
    <w:tmpl w:val="9A3C6FDA"/>
    <w:lvl w:ilvl="0" w:tplc="3EFE24E8">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3B4D9F"/>
    <w:multiLevelType w:val="singleLevel"/>
    <w:tmpl w:val="0424000F"/>
    <w:lvl w:ilvl="0">
      <w:start w:val="1"/>
      <w:numFmt w:val="decimal"/>
      <w:lvlText w:val="%1."/>
      <w:lvlJc w:val="left"/>
      <w:pPr>
        <w:tabs>
          <w:tab w:val="num" w:pos="360"/>
        </w:tabs>
        <w:ind w:left="360" w:hanging="360"/>
      </w:pPr>
      <w:rPr>
        <w:rFonts w:hint="default"/>
      </w:rPr>
    </w:lvl>
  </w:abstractNum>
  <w:abstractNum w:abstractNumId="9" w15:restartNumberingAfterBreak="0">
    <w:nsid w:val="175A0F64"/>
    <w:multiLevelType w:val="multilevel"/>
    <w:tmpl w:val="C97885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25090D"/>
    <w:multiLevelType w:val="multilevel"/>
    <w:tmpl w:val="BC5CA780"/>
    <w:styleLink w:val="Slog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3116B1"/>
    <w:multiLevelType w:val="singleLevel"/>
    <w:tmpl w:val="805A850C"/>
    <w:lvl w:ilvl="0">
      <w:start w:val="7"/>
      <w:numFmt w:val="bullet"/>
      <w:lvlText w:val="-"/>
      <w:lvlJc w:val="left"/>
      <w:pPr>
        <w:tabs>
          <w:tab w:val="num" w:pos="360"/>
        </w:tabs>
        <w:ind w:left="360" w:hanging="360"/>
      </w:pPr>
      <w:rPr>
        <w:rFonts w:hint="default"/>
      </w:rPr>
    </w:lvl>
  </w:abstractNum>
  <w:abstractNum w:abstractNumId="12" w15:restartNumberingAfterBreak="0">
    <w:nsid w:val="20982B39"/>
    <w:multiLevelType w:val="singleLevel"/>
    <w:tmpl w:val="EC9E3310"/>
    <w:lvl w:ilvl="0">
      <w:start w:val="1"/>
      <w:numFmt w:val="decimal"/>
      <w:lvlText w:val="3.%1. "/>
      <w:legacy w:legacy="1" w:legacySpace="0" w:legacyIndent="283"/>
      <w:lvlJc w:val="left"/>
      <w:pPr>
        <w:ind w:left="283" w:hanging="283"/>
      </w:pPr>
      <w:rPr>
        <w:rFonts w:ascii="Times New Roman" w:hAnsi="Times New Roman" w:hint="default"/>
        <w:b/>
        <w:i w:val="0"/>
        <w:sz w:val="24"/>
        <w:u w:val="none"/>
      </w:rPr>
    </w:lvl>
  </w:abstractNum>
  <w:abstractNum w:abstractNumId="13" w15:restartNumberingAfterBreak="0">
    <w:nsid w:val="20EF1FE4"/>
    <w:multiLevelType w:val="singleLevel"/>
    <w:tmpl w:val="359022FE"/>
    <w:lvl w:ilvl="0">
      <w:start w:val="4"/>
      <w:numFmt w:val="bullet"/>
      <w:lvlText w:val="-"/>
      <w:lvlJc w:val="left"/>
      <w:pPr>
        <w:tabs>
          <w:tab w:val="num" w:pos="360"/>
        </w:tabs>
        <w:ind w:left="360" w:hanging="360"/>
      </w:pPr>
      <w:rPr>
        <w:rFonts w:hint="default"/>
      </w:rPr>
    </w:lvl>
  </w:abstractNum>
  <w:abstractNum w:abstractNumId="14" w15:restartNumberingAfterBreak="0">
    <w:nsid w:val="22CF2A16"/>
    <w:multiLevelType w:val="singleLevel"/>
    <w:tmpl w:val="A03A3C36"/>
    <w:lvl w:ilvl="0">
      <w:start w:val="2"/>
      <w:numFmt w:val="decimal"/>
      <w:lvlText w:val="%1. "/>
      <w:legacy w:legacy="1" w:legacySpace="0" w:legacyIndent="283"/>
      <w:lvlJc w:val="left"/>
      <w:pPr>
        <w:ind w:left="283" w:hanging="283"/>
      </w:pPr>
      <w:rPr>
        <w:rFonts w:ascii="Times New Roman" w:hAnsi="Times New Roman" w:hint="default"/>
        <w:b/>
        <w:i w:val="0"/>
        <w:sz w:val="24"/>
        <w:u w:val="none"/>
      </w:rPr>
    </w:lvl>
  </w:abstractNum>
  <w:abstractNum w:abstractNumId="15" w15:restartNumberingAfterBreak="0">
    <w:nsid w:val="28E50B86"/>
    <w:multiLevelType w:val="hybridMultilevel"/>
    <w:tmpl w:val="27DECA66"/>
    <w:lvl w:ilvl="0" w:tplc="D39804DE">
      <w:start w:val="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3D7FA8"/>
    <w:multiLevelType w:val="singleLevel"/>
    <w:tmpl w:val="5A062A88"/>
    <w:lvl w:ilvl="0">
      <w:numFmt w:val="decimal"/>
      <w:lvlText w:val="%1. "/>
      <w:legacy w:legacy="1" w:legacySpace="0" w:legacyIndent="283"/>
      <w:lvlJc w:val="left"/>
      <w:pPr>
        <w:ind w:left="283" w:hanging="283"/>
      </w:pPr>
      <w:rPr>
        <w:rFonts w:ascii="Times New Roman" w:hAnsi="Times New Roman" w:hint="default"/>
        <w:b/>
        <w:i w:val="0"/>
        <w:sz w:val="28"/>
        <w:u w:val="none"/>
      </w:rPr>
    </w:lvl>
  </w:abstractNum>
  <w:abstractNum w:abstractNumId="17" w15:restartNumberingAfterBreak="0">
    <w:nsid w:val="34BF544F"/>
    <w:multiLevelType w:val="hybridMultilevel"/>
    <w:tmpl w:val="52C6D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46629B"/>
    <w:multiLevelType w:val="hybridMultilevel"/>
    <w:tmpl w:val="876258B6"/>
    <w:lvl w:ilvl="0" w:tplc="F2684996">
      <w:start w:val="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745263"/>
    <w:multiLevelType w:val="singleLevel"/>
    <w:tmpl w:val="D1F401BC"/>
    <w:lvl w:ilvl="0">
      <w:start w:val="3"/>
      <w:numFmt w:val="upperRoman"/>
      <w:lvlText w:val="%1. "/>
      <w:legacy w:legacy="1" w:legacySpace="0" w:legacyIndent="283"/>
      <w:lvlJc w:val="left"/>
      <w:pPr>
        <w:ind w:left="283" w:hanging="283"/>
      </w:pPr>
      <w:rPr>
        <w:rFonts w:ascii="Times New Roman" w:hAnsi="Times New Roman" w:hint="default"/>
        <w:b/>
        <w:i w:val="0"/>
        <w:sz w:val="28"/>
        <w:u w:val="none"/>
      </w:rPr>
    </w:lvl>
  </w:abstractNum>
  <w:abstractNum w:abstractNumId="20" w15:restartNumberingAfterBreak="0">
    <w:nsid w:val="410C2E2A"/>
    <w:multiLevelType w:val="hybridMultilevel"/>
    <w:tmpl w:val="22BE54D4"/>
    <w:lvl w:ilvl="0" w:tplc="A9526228">
      <w:start w:val="4"/>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146D9D"/>
    <w:multiLevelType w:val="multilevel"/>
    <w:tmpl w:val="BC5CA78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FF50DE"/>
    <w:multiLevelType w:val="singleLevel"/>
    <w:tmpl w:val="248C5536"/>
    <w:lvl w:ilvl="0">
      <w:start w:val="2"/>
      <w:numFmt w:val="bullet"/>
      <w:lvlText w:val="-"/>
      <w:lvlJc w:val="left"/>
      <w:pPr>
        <w:tabs>
          <w:tab w:val="num" w:pos="360"/>
        </w:tabs>
        <w:ind w:left="360" w:hanging="360"/>
      </w:pPr>
      <w:rPr>
        <w:rFonts w:hint="default"/>
      </w:rPr>
    </w:lvl>
  </w:abstractNum>
  <w:abstractNum w:abstractNumId="23" w15:restartNumberingAfterBreak="0">
    <w:nsid w:val="577C7C37"/>
    <w:multiLevelType w:val="hybridMultilevel"/>
    <w:tmpl w:val="52C6D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223FEA"/>
    <w:multiLevelType w:val="hybridMultilevel"/>
    <w:tmpl w:val="91AE529C"/>
    <w:lvl w:ilvl="0" w:tplc="76841F28">
      <w:start w:val="3"/>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5CEC21BC"/>
    <w:multiLevelType w:val="hybridMultilevel"/>
    <w:tmpl w:val="A7F00E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8564D9"/>
    <w:multiLevelType w:val="singleLevel"/>
    <w:tmpl w:val="2EEECF5A"/>
    <w:lvl w:ilvl="0">
      <w:start w:val="5"/>
      <w:numFmt w:val="upperRoman"/>
      <w:lvlText w:val="%1. "/>
      <w:legacy w:legacy="1" w:legacySpace="0" w:legacyIndent="283"/>
      <w:lvlJc w:val="left"/>
      <w:pPr>
        <w:ind w:left="283" w:hanging="283"/>
      </w:pPr>
      <w:rPr>
        <w:rFonts w:ascii="Times New Roman" w:hAnsi="Times New Roman" w:hint="default"/>
        <w:b/>
        <w:i w:val="0"/>
        <w:sz w:val="28"/>
        <w:u w:val="none"/>
      </w:rPr>
    </w:lvl>
  </w:abstractNum>
  <w:abstractNum w:abstractNumId="27" w15:restartNumberingAfterBreak="0">
    <w:nsid w:val="626F0440"/>
    <w:multiLevelType w:val="hybridMultilevel"/>
    <w:tmpl w:val="52C6DB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40442BC"/>
    <w:multiLevelType w:val="multilevel"/>
    <w:tmpl w:val="70F0113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8F009C8"/>
    <w:multiLevelType w:val="hybridMultilevel"/>
    <w:tmpl w:val="7604D8C0"/>
    <w:lvl w:ilvl="0" w:tplc="DC7CFFDE">
      <w:start w:val="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242F6D"/>
    <w:multiLevelType w:val="hybridMultilevel"/>
    <w:tmpl w:val="0D6C568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6D1D21"/>
    <w:multiLevelType w:val="singleLevel"/>
    <w:tmpl w:val="5B82E616"/>
    <w:lvl w:ilvl="0">
      <w:start w:val="1"/>
      <w:numFmt w:val="decimal"/>
      <w:lvlText w:val="%1."/>
      <w:lvlJc w:val="left"/>
      <w:pPr>
        <w:tabs>
          <w:tab w:val="num" w:pos="360"/>
        </w:tabs>
        <w:ind w:left="360" w:hanging="360"/>
      </w:pPr>
      <w:rPr>
        <w:rFonts w:hint="default"/>
        <w:b/>
      </w:rPr>
    </w:lvl>
  </w:abstractNum>
  <w:abstractNum w:abstractNumId="32" w15:restartNumberingAfterBreak="0">
    <w:nsid w:val="78285952"/>
    <w:multiLevelType w:val="hybridMultilevel"/>
    <w:tmpl w:val="BB7E7F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2F2A5C"/>
    <w:multiLevelType w:val="hybridMultilevel"/>
    <w:tmpl w:val="1E564B68"/>
    <w:lvl w:ilvl="0" w:tplc="E8C8CCF2">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974D48"/>
    <w:multiLevelType w:val="singleLevel"/>
    <w:tmpl w:val="13389660"/>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num w:numId="1">
    <w:abstractNumId w:val="13"/>
  </w:num>
  <w:num w:numId="2">
    <w:abstractNumId w:val="31"/>
  </w:num>
  <w:num w:numId="3">
    <w:abstractNumId w:val="16"/>
  </w:num>
  <w:num w:numId="4">
    <w:abstractNumId w:val="34"/>
  </w:num>
  <w:num w:numId="5">
    <w:abstractNumId w:val="34"/>
    <w:lvlOverride w:ilvl="0">
      <w:lvl w:ilvl="0">
        <w:start w:val="5"/>
        <w:numFmt w:val="decimal"/>
        <w:lvlText w:val="%1. "/>
        <w:legacy w:legacy="1" w:legacySpace="0" w:legacyIndent="283"/>
        <w:lvlJc w:val="left"/>
        <w:pPr>
          <w:ind w:left="283" w:hanging="283"/>
        </w:pPr>
        <w:rPr>
          <w:rFonts w:ascii="Times New Roman" w:hAnsi="Times New Roman" w:hint="default"/>
          <w:b w:val="0"/>
          <w:i w:val="0"/>
          <w:sz w:val="24"/>
          <w:u w:val="none"/>
        </w:rPr>
      </w:lvl>
    </w:lvlOverride>
  </w:num>
  <w:num w:numId="6">
    <w:abstractNumId w:val="14"/>
  </w:num>
  <w:num w:numId="7">
    <w:abstractNumId w:val="12"/>
  </w:num>
  <w:num w:numId="8">
    <w:abstractNumId w:val="19"/>
  </w:num>
  <w:num w:numId="9">
    <w:abstractNumId w:val="26"/>
  </w:num>
  <w:num w:numId="10">
    <w:abstractNumId w:val="8"/>
  </w:num>
  <w:num w:numId="11">
    <w:abstractNumId w:val="6"/>
  </w:num>
  <w:num w:numId="12">
    <w:abstractNumId w:val="22"/>
  </w:num>
  <w:num w:numId="13">
    <w:abstractNumId w:val="21"/>
  </w:num>
  <w:num w:numId="14">
    <w:abstractNumId w:val="11"/>
  </w:num>
  <w:num w:numId="15">
    <w:abstractNumId w:val="28"/>
  </w:num>
  <w:num w:numId="16">
    <w:abstractNumId w:val="15"/>
  </w:num>
  <w:num w:numId="17">
    <w:abstractNumId w:val="0"/>
  </w:num>
  <w:num w:numId="18">
    <w:abstractNumId w:val="30"/>
  </w:num>
  <w:num w:numId="19">
    <w:abstractNumId w:val="3"/>
  </w:num>
  <w:num w:numId="20">
    <w:abstractNumId w:val="29"/>
  </w:num>
  <w:num w:numId="21">
    <w:abstractNumId w:val="1"/>
  </w:num>
  <w:num w:numId="22">
    <w:abstractNumId w:val="20"/>
  </w:num>
  <w:num w:numId="23">
    <w:abstractNumId w:val="18"/>
  </w:num>
  <w:num w:numId="24">
    <w:abstractNumId w:val="23"/>
  </w:num>
  <w:num w:numId="25">
    <w:abstractNumId w:val="25"/>
  </w:num>
  <w:num w:numId="26">
    <w:abstractNumId w:val="5"/>
  </w:num>
  <w:num w:numId="27">
    <w:abstractNumId w:val="17"/>
  </w:num>
  <w:num w:numId="28">
    <w:abstractNumId w:val="2"/>
  </w:num>
  <w:num w:numId="29">
    <w:abstractNumId w:val="32"/>
  </w:num>
  <w:num w:numId="30">
    <w:abstractNumId w:val="4"/>
  </w:num>
  <w:num w:numId="31">
    <w:abstractNumId w:val="9"/>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33"/>
  </w:num>
  <w:num w:numId="39">
    <w:abstractNumId w:val="7"/>
  </w:num>
  <w:num w:numId="40">
    <w:abstractNumId w:val="27"/>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08DC"/>
    <w:rsid w:val="00033150"/>
    <w:rsid w:val="0005699C"/>
    <w:rsid w:val="000807EC"/>
    <w:rsid w:val="000B2304"/>
    <w:rsid w:val="000B3451"/>
    <w:rsid w:val="000C7A14"/>
    <w:rsid w:val="000D0649"/>
    <w:rsid w:val="000D29F0"/>
    <w:rsid w:val="000F6761"/>
    <w:rsid w:val="001308DC"/>
    <w:rsid w:val="00130D92"/>
    <w:rsid w:val="00134777"/>
    <w:rsid w:val="00171D0E"/>
    <w:rsid w:val="001727A6"/>
    <w:rsid w:val="00214DB1"/>
    <w:rsid w:val="00216B7B"/>
    <w:rsid w:val="00247378"/>
    <w:rsid w:val="002520C5"/>
    <w:rsid w:val="00290A03"/>
    <w:rsid w:val="002C0A4A"/>
    <w:rsid w:val="00306847"/>
    <w:rsid w:val="0033454C"/>
    <w:rsid w:val="00347E34"/>
    <w:rsid w:val="003554A7"/>
    <w:rsid w:val="003A64E1"/>
    <w:rsid w:val="003E1D82"/>
    <w:rsid w:val="003F2CF4"/>
    <w:rsid w:val="00441971"/>
    <w:rsid w:val="00442C1D"/>
    <w:rsid w:val="00463B6A"/>
    <w:rsid w:val="004706AA"/>
    <w:rsid w:val="004C65DC"/>
    <w:rsid w:val="004D39C5"/>
    <w:rsid w:val="004E309B"/>
    <w:rsid w:val="004F3C90"/>
    <w:rsid w:val="005074A2"/>
    <w:rsid w:val="00521102"/>
    <w:rsid w:val="00530D0A"/>
    <w:rsid w:val="0053405E"/>
    <w:rsid w:val="00545AC8"/>
    <w:rsid w:val="00564C36"/>
    <w:rsid w:val="00566EA9"/>
    <w:rsid w:val="005706E3"/>
    <w:rsid w:val="005B10D7"/>
    <w:rsid w:val="005E0DAB"/>
    <w:rsid w:val="005F321B"/>
    <w:rsid w:val="00630012"/>
    <w:rsid w:val="00647DEF"/>
    <w:rsid w:val="00673FD4"/>
    <w:rsid w:val="0067688A"/>
    <w:rsid w:val="0068178F"/>
    <w:rsid w:val="006B5DB4"/>
    <w:rsid w:val="00726390"/>
    <w:rsid w:val="007648A0"/>
    <w:rsid w:val="00782C77"/>
    <w:rsid w:val="00784DE0"/>
    <w:rsid w:val="00794DC3"/>
    <w:rsid w:val="007A7C9B"/>
    <w:rsid w:val="007B100F"/>
    <w:rsid w:val="007C4358"/>
    <w:rsid w:val="007E550E"/>
    <w:rsid w:val="007F2FA0"/>
    <w:rsid w:val="008120E6"/>
    <w:rsid w:val="00825437"/>
    <w:rsid w:val="008301E8"/>
    <w:rsid w:val="00846C04"/>
    <w:rsid w:val="008656DF"/>
    <w:rsid w:val="00866A45"/>
    <w:rsid w:val="00880BDB"/>
    <w:rsid w:val="0088574C"/>
    <w:rsid w:val="008F3BBD"/>
    <w:rsid w:val="008F59CD"/>
    <w:rsid w:val="00900FE1"/>
    <w:rsid w:val="00911F51"/>
    <w:rsid w:val="00914442"/>
    <w:rsid w:val="009270C9"/>
    <w:rsid w:val="00987FFA"/>
    <w:rsid w:val="009B4444"/>
    <w:rsid w:val="009E5118"/>
    <w:rsid w:val="009F1D0A"/>
    <w:rsid w:val="009F2564"/>
    <w:rsid w:val="00A63056"/>
    <w:rsid w:val="00AB081C"/>
    <w:rsid w:val="00AC0B28"/>
    <w:rsid w:val="00AD019E"/>
    <w:rsid w:val="00B1319C"/>
    <w:rsid w:val="00B33DDA"/>
    <w:rsid w:val="00B41581"/>
    <w:rsid w:val="00B4510D"/>
    <w:rsid w:val="00B4798F"/>
    <w:rsid w:val="00B8764A"/>
    <w:rsid w:val="00B94F89"/>
    <w:rsid w:val="00C03793"/>
    <w:rsid w:val="00C32863"/>
    <w:rsid w:val="00C63D75"/>
    <w:rsid w:val="00CA45D0"/>
    <w:rsid w:val="00D04A34"/>
    <w:rsid w:val="00D04AB4"/>
    <w:rsid w:val="00D77081"/>
    <w:rsid w:val="00D829D5"/>
    <w:rsid w:val="00D95741"/>
    <w:rsid w:val="00DD59FA"/>
    <w:rsid w:val="00E10A9B"/>
    <w:rsid w:val="00E12D48"/>
    <w:rsid w:val="00E1430E"/>
    <w:rsid w:val="00E22D8C"/>
    <w:rsid w:val="00E2631B"/>
    <w:rsid w:val="00E362DE"/>
    <w:rsid w:val="00E512DE"/>
    <w:rsid w:val="00E61989"/>
    <w:rsid w:val="00E65099"/>
    <w:rsid w:val="00EB5354"/>
    <w:rsid w:val="00EC4A24"/>
    <w:rsid w:val="00F4540E"/>
    <w:rsid w:val="00F862F8"/>
    <w:rsid w:val="00FC1D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B0B74B"/>
  <w15:docId w15:val="{3D356D39-E6F7-488F-85FD-441F9ADF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F59CD"/>
  </w:style>
  <w:style w:type="paragraph" w:styleId="Naslov1">
    <w:name w:val="heading 1"/>
    <w:basedOn w:val="Navaden"/>
    <w:next w:val="Navaden"/>
    <w:qFormat/>
    <w:rsid w:val="008F59CD"/>
    <w:pPr>
      <w:keepNext/>
      <w:ind w:right="1104"/>
      <w:outlineLvl w:val="0"/>
    </w:pPr>
    <w:rPr>
      <w:b/>
    </w:rPr>
  </w:style>
  <w:style w:type="paragraph" w:styleId="Naslov2">
    <w:name w:val="heading 2"/>
    <w:basedOn w:val="Navaden"/>
    <w:next w:val="Navaden"/>
    <w:qFormat/>
    <w:rsid w:val="008F59CD"/>
    <w:pPr>
      <w:keepNext/>
      <w:jc w:val="both"/>
      <w:outlineLvl w:val="1"/>
    </w:pPr>
    <w:rPr>
      <w:b/>
    </w:rPr>
  </w:style>
  <w:style w:type="paragraph" w:styleId="Naslov3">
    <w:name w:val="heading 3"/>
    <w:basedOn w:val="Navaden"/>
    <w:next w:val="Navaden"/>
    <w:qFormat/>
    <w:rsid w:val="008F59CD"/>
    <w:pPr>
      <w:keepNext/>
      <w:outlineLvl w:val="2"/>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8F59CD"/>
    <w:pPr>
      <w:tabs>
        <w:tab w:val="center" w:pos="4536"/>
        <w:tab w:val="right" w:pos="9072"/>
      </w:tabs>
    </w:pPr>
    <w:rPr>
      <w:sz w:val="24"/>
    </w:rPr>
  </w:style>
  <w:style w:type="paragraph" w:styleId="Glava">
    <w:name w:val="header"/>
    <w:aliases w:val="E-PVO-glava,body txt,Header_section1"/>
    <w:basedOn w:val="Navaden"/>
    <w:link w:val="GlavaZnak"/>
    <w:rsid w:val="008F59CD"/>
    <w:pPr>
      <w:tabs>
        <w:tab w:val="center" w:pos="4536"/>
        <w:tab w:val="right" w:pos="9072"/>
      </w:tabs>
    </w:pPr>
  </w:style>
  <w:style w:type="character" w:styleId="tevilkastrani">
    <w:name w:val="page number"/>
    <w:basedOn w:val="Privzetapisavaodstavka"/>
    <w:rsid w:val="008F59CD"/>
  </w:style>
  <w:style w:type="paragraph" w:styleId="Telobesedila">
    <w:name w:val="Body Text"/>
    <w:basedOn w:val="Navaden"/>
    <w:rsid w:val="008F59CD"/>
    <w:pPr>
      <w:ind w:right="1104"/>
      <w:jc w:val="both"/>
    </w:pPr>
    <w:rPr>
      <w:b/>
    </w:rPr>
  </w:style>
  <w:style w:type="paragraph" w:styleId="Telobesedila2">
    <w:name w:val="Body Text 2"/>
    <w:basedOn w:val="Navaden"/>
    <w:rsid w:val="008F59CD"/>
    <w:pPr>
      <w:jc w:val="both"/>
    </w:pPr>
  </w:style>
  <w:style w:type="paragraph" w:styleId="Telobesedila3">
    <w:name w:val="Body Text 3"/>
    <w:basedOn w:val="Navaden"/>
    <w:rsid w:val="008F59CD"/>
    <w:pPr>
      <w:spacing w:line="360" w:lineRule="atLeast"/>
      <w:jc w:val="both"/>
    </w:pPr>
    <w:rPr>
      <w:b/>
      <w:sz w:val="24"/>
    </w:rPr>
  </w:style>
  <w:style w:type="paragraph" w:styleId="Odstavekseznama">
    <w:name w:val="List Paragraph"/>
    <w:basedOn w:val="Navaden"/>
    <w:uiPriority w:val="34"/>
    <w:qFormat/>
    <w:rsid w:val="009E5118"/>
    <w:pPr>
      <w:ind w:left="720"/>
      <w:contextualSpacing/>
    </w:pPr>
  </w:style>
  <w:style w:type="character" w:customStyle="1" w:styleId="GlavaZnak">
    <w:name w:val="Glava Znak"/>
    <w:aliases w:val="E-PVO-glava Znak,body txt Znak,Header_section1 Znak"/>
    <w:basedOn w:val="Privzetapisavaodstavka"/>
    <w:link w:val="Glava"/>
    <w:rsid w:val="00463B6A"/>
  </w:style>
  <w:style w:type="paragraph" w:customStyle="1" w:styleId="GLAVA0">
    <w:name w:val="GLAVA 0"/>
    <w:basedOn w:val="Navaden"/>
    <w:qFormat/>
    <w:rsid w:val="00463B6A"/>
    <w:pPr>
      <w:spacing w:line="276" w:lineRule="auto"/>
      <w:jc w:val="both"/>
    </w:pPr>
    <w:rPr>
      <w:rFonts w:ascii="Calibri" w:eastAsia="Calibri" w:hAnsi="Calibri" w:cs="Arial"/>
      <w:b/>
      <w:sz w:val="28"/>
      <w:szCs w:val="22"/>
      <w:lang w:eastAsia="en-US"/>
    </w:rPr>
  </w:style>
  <w:style w:type="character" w:customStyle="1" w:styleId="NogaZnak">
    <w:name w:val="Noga Znak"/>
    <w:basedOn w:val="Privzetapisavaodstavka"/>
    <w:link w:val="Noga"/>
    <w:uiPriority w:val="99"/>
    <w:rsid w:val="00463B6A"/>
    <w:rPr>
      <w:sz w:val="24"/>
    </w:rPr>
  </w:style>
  <w:style w:type="paragraph" w:customStyle="1" w:styleId="GLAVA11">
    <w:name w:val="GLAVA 1.1"/>
    <w:basedOn w:val="Navaden"/>
    <w:rsid w:val="00347E34"/>
    <w:pPr>
      <w:numPr>
        <w:numId w:val="30"/>
      </w:numPr>
    </w:pPr>
  </w:style>
  <w:style w:type="paragraph" w:customStyle="1" w:styleId="GLAVA3">
    <w:name w:val="GLAVA 3"/>
    <w:basedOn w:val="Navaden"/>
    <w:rsid w:val="00347E34"/>
    <w:pPr>
      <w:numPr>
        <w:ilvl w:val="1"/>
        <w:numId w:val="30"/>
      </w:numPr>
    </w:pPr>
  </w:style>
  <w:style w:type="numbering" w:customStyle="1" w:styleId="Slog1">
    <w:name w:val="Slog1"/>
    <w:uiPriority w:val="99"/>
    <w:rsid w:val="00347E34"/>
    <w:pPr>
      <w:numPr>
        <w:numId w:val="32"/>
      </w:numPr>
    </w:pPr>
  </w:style>
  <w:style w:type="paragraph" w:customStyle="1" w:styleId="Para05">
    <w:name w:val="Para 05"/>
    <w:basedOn w:val="Navaden"/>
    <w:qFormat/>
    <w:rsid w:val="00F862F8"/>
    <w:pPr>
      <w:spacing w:before="119" w:after="119" w:line="288" w:lineRule="atLeast"/>
      <w:jc w:val="center"/>
    </w:pPr>
    <w:rPr>
      <w:rFonts w:ascii="Calibri" w:eastAsia="Calibri" w:hAnsi="Calibri"/>
      <w:b/>
      <w:bCs/>
      <w:i/>
      <w:iCs/>
      <w:color w:val="000000"/>
      <w:sz w:val="24"/>
      <w:szCs w:val="24"/>
    </w:rPr>
  </w:style>
  <w:style w:type="character" w:styleId="Krepko">
    <w:name w:val="Strong"/>
    <w:basedOn w:val="Privzetapisavaodstavka"/>
    <w:uiPriority w:val="22"/>
    <w:qFormat/>
    <w:rsid w:val="00290A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6278D-64DF-4D4D-B548-69C10BBB4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Pages>
  <Words>1256</Words>
  <Characters>7160</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Aljoša Peternel</cp:lastModifiedBy>
  <cp:revision>10</cp:revision>
  <cp:lastPrinted>2010-04-05T09:57:00Z</cp:lastPrinted>
  <dcterms:created xsi:type="dcterms:W3CDTF">2019-06-07T15:29:00Z</dcterms:created>
  <dcterms:modified xsi:type="dcterms:W3CDTF">2019-07-23T11:26:00Z</dcterms:modified>
</cp:coreProperties>
</file>